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724B" w14:textId="77777777" w:rsidR="00D62A8D" w:rsidRDefault="002A47BA" w:rsidP="0078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 за</w:t>
      </w:r>
      <w:r w:rsidR="00A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5B">
        <w:rPr>
          <w:rFonts w:ascii="Times New Roman" w:hAnsi="Times New Roman" w:cs="Times New Roman"/>
          <w:b/>
          <w:sz w:val="24"/>
          <w:szCs w:val="24"/>
        </w:rPr>
        <w:t>апрель</w:t>
      </w:r>
      <w:r w:rsidR="0040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B1">
        <w:rPr>
          <w:rFonts w:ascii="Times New Roman" w:hAnsi="Times New Roman" w:cs="Times New Roman"/>
          <w:b/>
          <w:sz w:val="24"/>
          <w:szCs w:val="24"/>
        </w:rPr>
        <w:t>2019</w:t>
      </w:r>
      <w:r w:rsidR="003F1B67" w:rsidRPr="000D33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4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9154A2A" w14:textId="77777777" w:rsidR="00AE54EB" w:rsidRDefault="003F1B67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3E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0CAF976" w14:textId="77777777"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D10A4B" w14:textId="21BFAA9D" w:rsidR="00E05C83" w:rsidRDefault="00AE54EB" w:rsidP="00E001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органа Росздравнадзора по Омской области в </w:t>
      </w:r>
      <w:r w:rsidR="000E2D5B">
        <w:rPr>
          <w:rFonts w:ascii="Times New Roman" w:hAnsi="Times New Roman" w:cs="Times New Roman"/>
          <w:sz w:val="24"/>
          <w:szCs w:val="24"/>
        </w:rPr>
        <w:t>апреле</w:t>
      </w:r>
      <w:r w:rsidR="00DC46CA">
        <w:rPr>
          <w:rFonts w:ascii="Times New Roman" w:hAnsi="Times New Roman" w:cs="Times New Roman"/>
          <w:sz w:val="24"/>
          <w:szCs w:val="24"/>
        </w:rPr>
        <w:t xml:space="preserve"> 2019</w:t>
      </w:r>
      <w:r w:rsidRPr="00AE54EB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152EC7">
        <w:rPr>
          <w:rFonts w:ascii="Times New Roman" w:hAnsi="Times New Roman" w:cs="Times New Roman"/>
          <w:sz w:val="24"/>
          <w:szCs w:val="24"/>
        </w:rPr>
        <w:t>24</w:t>
      </w:r>
      <w:r w:rsidR="00604811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</w:t>
      </w:r>
      <w:r w:rsidR="00200DE0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604811">
        <w:rPr>
          <w:rFonts w:ascii="Times New Roman" w:hAnsi="Times New Roman" w:cs="Times New Roman"/>
          <w:sz w:val="24"/>
          <w:szCs w:val="24"/>
        </w:rPr>
        <w:t xml:space="preserve">: </w:t>
      </w:r>
      <w:r w:rsidR="00152EC7">
        <w:rPr>
          <w:rFonts w:ascii="Times New Roman" w:hAnsi="Times New Roman" w:cs="Times New Roman"/>
          <w:sz w:val="24"/>
          <w:szCs w:val="24"/>
        </w:rPr>
        <w:t>3</w:t>
      </w:r>
      <w:r w:rsidR="00604811">
        <w:rPr>
          <w:rFonts w:ascii="Times New Roman" w:hAnsi="Times New Roman" w:cs="Times New Roman"/>
          <w:sz w:val="24"/>
          <w:szCs w:val="24"/>
        </w:rPr>
        <w:t xml:space="preserve"> плановые проверки и </w:t>
      </w:r>
      <w:r w:rsidR="00152EC7">
        <w:rPr>
          <w:rFonts w:ascii="Times New Roman" w:hAnsi="Times New Roman" w:cs="Times New Roman"/>
          <w:sz w:val="24"/>
          <w:szCs w:val="24"/>
        </w:rPr>
        <w:t>21</w:t>
      </w:r>
      <w:r w:rsidR="00DC46CA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внеплановых</w:t>
      </w:r>
      <w:r w:rsidR="00255902">
        <w:rPr>
          <w:rFonts w:ascii="Times New Roman" w:hAnsi="Times New Roman" w:cs="Times New Roman"/>
          <w:sz w:val="24"/>
          <w:szCs w:val="24"/>
        </w:rPr>
        <w:t xml:space="preserve"> (10</w:t>
      </w:r>
      <w:r w:rsidR="00604811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проверок</w:t>
      </w:r>
      <w:r w:rsidR="00152EC7">
        <w:rPr>
          <w:rFonts w:ascii="Times New Roman" w:hAnsi="Times New Roman" w:cs="Times New Roman"/>
          <w:sz w:val="24"/>
          <w:szCs w:val="24"/>
        </w:rPr>
        <w:t xml:space="preserve">, </w:t>
      </w:r>
      <w:r w:rsidR="00152EC7" w:rsidRPr="00152EC7">
        <w:rPr>
          <w:rFonts w:ascii="Times New Roman" w:hAnsi="Times New Roman" w:cs="Times New Roman"/>
          <w:sz w:val="24"/>
          <w:szCs w:val="24"/>
        </w:rPr>
        <w:t>проведенных в соответствии с поручением Заместителя Председателя Правительства Российской Федерации Т.А. Голиковой</w:t>
      </w:r>
      <w:r w:rsidR="00152EC7">
        <w:rPr>
          <w:rFonts w:ascii="Times New Roman" w:hAnsi="Times New Roman" w:cs="Times New Roman"/>
          <w:sz w:val="24"/>
          <w:szCs w:val="24"/>
        </w:rPr>
        <w:t xml:space="preserve"> от 27.02.2019 №ТГ-П12-1245 (проверки в отношении психоневрологических интернатов)</w:t>
      </w:r>
      <w:r w:rsidR="00604811">
        <w:rPr>
          <w:rFonts w:ascii="Times New Roman" w:hAnsi="Times New Roman" w:cs="Times New Roman"/>
          <w:sz w:val="24"/>
          <w:szCs w:val="24"/>
        </w:rPr>
        <w:t>,</w:t>
      </w:r>
      <w:r w:rsidRPr="00AE54EB">
        <w:rPr>
          <w:rFonts w:ascii="Times New Roman" w:hAnsi="Times New Roman" w:cs="Times New Roman"/>
          <w:sz w:val="24"/>
          <w:szCs w:val="24"/>
        </w:rPr>
        <w:t xml:space="preserve"> </w:t>
      </w:r>
      <w:r w:rsidR="00152EC7">
        <w:rPr>
          <w:rFonts w:ascii="Times New Roman" w:hAnsi="Times New Roman" w:cs="Times New Roman"/>
          <w:sz w:val="24"/>
          <w:szCs w:val="24"/>
        </w:rPr>
        <w:t xml:space="preserve">8 проверок, </w:t>
      </w:r>
      <w:r w:rsidRPr="00AE54EB">
        <w:rPr>
          <w:rFonts w:ascii="Times New Roman" w:hAnsi="Times New Roman" w:cs="Times New Roman"/>
          <w:sz w:val="24"/>
          <w:szCs w:val="24"/>
        </w:rPr>
        <w:t>с целью проверки фактов, изложенных в обращениях заявителей</w:t>
      </w:r>
      <w:r w:rsidR="00604811">
        <w:rPr>
          <w:rFonts w:ascii="Times New Roman" w:hAnsi="Times New Roman" w:cs="Times New Roman"/>
          <w:sz w:val="24"/>
          <w:szCs w:val="24"/>
        </w:rPr>
        <w:t xml:space="preserve"> и </w:t>
      </w:r>
      <w:r w:rsidR="00152EC7">
        <w:rPr>
          <w:rFonts w:ascii="Times New Roman" w:hAnsi="Times New Roman" w:cs="Times New Roman"/>
          <w:sz w:val="24"/>
          <w:szCs w:val="24"/>
        </w:rPr>
        <w:t>3</w:t>
      </w:r>
      <w:r w:rsidR="00604811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E05C83">
        <w:rPr>
          <w:rFonts w:ascii="Times New Roman" w:hAnsi="Times New Roman" w:cs="Times New Roman"/>
          <w:sz w:val="24"/>
          <w:szCs w:val="24"/>
        </w:rPr>
        <w:t>ые</w:t>
      </w:r>
      <w:r w:rsidR="00604811">
        <w:rPr>
          <w:rFonts w:ascii="Times New Roman" w:hAnsi="Times New Roman" w:cs="Times New Roman"/>
          <w:sz w:val="24"/>
          <w:szCs w:val="24"/>
        </w:rPr>
        <w:t xml:space="preserve"> выездн</w:t>
      </w:r>
      <w:r w:rsidR="00E05C83">
        <w:rPr>
          <w:rFonts w:ascii="Times New Roman" w:hAnsi="Times New Roman" w:cs="Times New Roman"/>
          <w:sz w:val="24"/>
          <w:szCs w:val="24"/>
        </w:rPr>
        <w:t>ые проверки</w:t>
      </w:r>
      <w:r w:rsidR="00604811">
        <w:rPr>
          <w:rFonts w:ascii="Times New Roman" w:hAnsi="Times New Roman" w:cs="Times New Roman"/>
          <w:sz w:val="24"/>
          <w:szCs w:val="24"/>
        </w:rPr>
        <w:t>, проведенн</w:t>
      </w:r>
      <w:r w:rsidR="00E05C83">
        <w:rPr>
          <w:rFonts w:ascii="Times New Roman" w:hAnsi="Times New Roman" w:cs="Times New Roman"/>
          <w:sz w:val="24"/>
          <w:szCs w:val="24"/>
        </w:rPr>
        <w:t>ые</w:t>
      </w:r>
      <w:r w:rsidR="00604811">
        <w:rPr>
          <w:rFonts w:ascii="Times New Roman" w:hAnsi="Times New Roman" w:cs="Times New Roman"/>
          <w:sz w:val="24"/>
          <w:szCs w:val="24"/>
        </w:rPr>
        <w:t xml:space="preserve"> </w:t>
      </w:r>
      <w:r w:rsidR="00E05C83" w:rsidRPr="00935714">
        <w:rPr>
          <w:rFonts w:ascii="Times New Roman" w:hAnsi="Times New Roman" w:cs="Times New Roman"/>
          <w:sz w:val="24"/>
          <w:szCs w:val="24"/>
        </w:rPr>
        <w:t>с целью контроля</w:t>
      </w:r>
      <w:r w:rsidR="00E05C83">
        <w:rPr>
          <w:rFonts w:ascii="Times New Roman" w:hAnsi="Times New Roman" w:cs="Times New Roman"/>
          <w:sz w:val="24"/>
          <w:szCs w:val="24"/>
        </w:rPr>
        <w:t xml:space="preserve"> за исполнением ранее выданного предписания).</w:t>
      </w:r>
    </w:p>
    <w:p w14:paraId="1F84C4B4" w14:textId="44F18CF3" w:rsidR="00E05C83" w:rsidRDefault="00E05C83" w:rsidP="00E05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1A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контрольно-надзорных мероприятий выдано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A43A9">
        <w:rPr>
          <w:rFonts w:ascii="Times New Roman" w:hAnsi="Times New Roman" w:cs="Times New Roman"/>
          <w:b/>
          <w:sz w:val="24"/>
          <w:szCs w:val="24"/>
        </w:rPr>
        <w:t>5</w:t>
      </w:r>
      <w:r w:rsidR="00152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A0">
        <w:rPr>
          <w:rFonts w:ascii="Times New Roman" w:hAnsi="Times New Roman" w:cs="Times New Roman"/>
          <w:b/>
          <w:sz w:val="24"/>
          <w:szCs w:val="24"/>
        </w:rPr>
        <w:t>предписаний</w:t>
      </w:r>
      <w:r w:rsidRPr="000361A0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нарушений,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61A0">
        <w:rPr>
          <w:rFonts w:ascii="Times New Roman" w:hAnsi="Times New Roman" w:cs="Times New Roman"/>
          <w:sz w:val="24"/>
          <w:szCs w:val="24"/>
        </w:rPr>
        <w:t xml:space="preserve"> </w:t>
      </w:r>
      <w:r w:rsidR="00655252">
        <w:rPr>
          <w:rFonts w:ascii="Times New Roman" w:hAnsi="Times New Roman" w:cs="Times New Roman"/>
          <w:b/>
          <w:sz w:val="24"/>
          <w:szCs w:val="24"/>
        </w:rPr>
        <w:t>7</w:t>
      </w:r>
      <w:r w:rsidRPr="000361A0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 w:rsidR="00655252">
        <w:rPr>
          <w:rFonts w:ascii="Times New Roman" w:hAnsi="Times New Roman" w:cs="Times New Roman"/>
          <w:b/>
          <w:sz w:val="24"/>
          <w:szCs w:val="24"/>
        </w:rPr>
        <w:t>ов</w:t>
      </w:r>
      <w:r w:rsidRPr="000361A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ADE9E" w14:textId="77777777" w:rsidR="00B378BE" w:rsidRDefault="00655252" w:rsidP="00B37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5252">
        <w:rPr>
          <w:rFonts w:ascii="Times New Roman" w:hAnsi="Times New Roman" w:cs="Times New Roman"/>
          <w:sz w:val="24"/>
          <w:szCs w:val="24"/>
        </w:rPr>
        <w:t xml:space="preserve">            Специалистами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="00886142">
        <w:rPr>
          <w:rFonts w:ascii="Times New Roman" w:hAnsi="Times New Roman" w:cs="Times New Roman"/>
          <w:sz w:val="24"/>
          <w:szCs w:val="24"/>
        </w:rPr>
        <w:t xml:space="preserve"> Росздравнадзора по Омской области</w:t>
      </w:r>
      <w:r w:rsidRPr="00655252">
        <w:rPr>
          <w:rFonts w:ascii="Times New Roman" w:hAnsi="Times New Roman" w:cs="Times New Roman"/>
          <w:sz w:val="24"/>
          <w:szCs w:val="24"/>
        </w:rPr>
        <w:t xml:space="preserve"> </w:t>
      </w:r>
      <w:r w:rsidR="00886142">
        <w:rPr>
          <w:rFonts w:ascii="Times New Roman" w:hAnsi="Times New Roman" w:cs="Times New Roman"/>
          <w:sz w:val="24"/>
          <w:szCs w:val="24"/>
        </w:rPr>
        <w:t>по результатам</w:t>
      </w:r>
      <w:r w:rsidRPr="00655252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886142">
        <w:rPr>
          <w:rFonts w:ascii="Times New Roman" w:hAnsi="Times New Roman" w:cs="Times New Roman"/>
          <w:sz w:val="24"/>
          <w:szCs w:val="24"/>
        </w:rPr>
        <w:t>ного</w:t>
      </w:r>
      <w:r w:rsidRPr="0065525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86142">
        <w:rPr>
          <w:rFonts w:ascii="Times New Roman" w:hAnsi="Times New Roman" w:cs="Times New Roman"/>
          <w:sz w:val="24"/>
          <w:szCs w:val="24"/>
        </w:rPr>
        <w:t>я</w:t>
      </w:r>
      <w:r w:rsidRPr="00655252">
        <w:rPr>
          <w:rFonts w:ascii="Times New Roman" w:hAnsi="Times New Roman" w:cs="Times New Roman"/>
          <w:sz w:val="24"/>
          <w:szCs w:val="24"/>
        </w:rPr>
        <w:t xml:space="preserve"> по контролю без взаимодействия с юридическим лицом, выдано     1 предостережение о недопустимости нарушений обязательных требований</w:t>
      </w:r>
      <w:r w:rsidR="00886142">
        <w:rPr>
          <w:rFonts w:ascii="Times New Roman" w:hAnsi="Times New Roman" w:cs="Times New Roman"/>
          <w:sz w:val="24"/>
          <w:szCs w:val="24"/>
        </w:rPr>
        <w:t>.</w:t>
      </w:r>
    </w:p>
    <w:p w14:paraId="5BBB3A33" w14:textId="77777777" w:rsidR="00B378BE" w:rsidRDefault="00B378BE" w:rsidP="00B37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B49876" w14:textId="77777777" w:rsidR="008A28E9" w:rsidRDefault="008A28E9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</w:t>
      </w:r>
      <w:r w:rsidR="000E2D5B" w:rsidRPr="00C30EF3">
        <w:rPr>
          <w:rFonts w:ascii="Times New Roman" w:hAnsi="Times New Roman" w:cs="Times New Roman"/>
          <w:sz w:val="24"/>
          <w:szCs w:val="24"/>
        </w:rPr>
        <w:t>отношении</w:t>
      </w:r>
      <w:r w:rsidR="000E2D5B" w:rsidRPr="00C3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8BE" w:rsidRPr="00C30EF3">
        <w:rPr>
          <w:rFonts w:ascii="Times New Roman" w:hAnsi="Times New Roman" w:cs="Times New Roman"/>
          <w:b/>
          <w:sz w:val="24"/>
          <w:szCs w:val="24"/>
        </w:rPr>
        <w:t xml:space="preserve">БУЗОО </w:t>
      </w:r>
      <w:r w:rsidR="000E2D5B" w:rsidRPr="00C30EF3">
        <w:rPr>
          <w:rFonts w:ascii="Times New Roman" w:hAnsi="Times New Roman" w:cs="Times New Roman"/>
          <w:b/>
          <w:sz w:val="24"/>
          <w:szCs w:val="24"/>
        </w:rPr>
        <w:t>«Черлакская центральная районная больница»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886142">
        <w:rPr>
          <w:rFonts w:ascii="Times New Roman" w:hAnsi="Times New Roman" w:cs="Times New Roman"/>
          <w:sz w:val="24"/>
          <w:szCs w:val="24"/>
        </w:rPr>
        <w:t>: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</w:t>
      </w:r>
      <w:r w:rsidR="00886142" w:rsidRPr="00886142">
        <w:rPr>
          <w:rFonts w:ascii="Times New Roman" w:hAnsi="Times New Roman" w:cs="Times New Roman"/>
          <w:sz w:val="24"/>
          <w:szCs w:val="24"/>
        </w:rPr>
        <w:t>Государственный контроль за обращением медицинских изделий; Государственный контроль качества и безопасности медицинской деятельности; Лицензионный контроль медицинской деятельности; Федеральный государственный надзор в сфере обращения лекарственных средств;</w:t>
      </w:r>
      <w:r w:rsidR="00886142">
        <w:rPr>
          <w:rFonts w:ascii="Times New Roman" w:hAnsi="Times New Roman" w:cs="Times New Roman"/>
          <w:sz w:val="24"/>
          <w:szCs w:val="24"/>
        </w:rPr>
        <w:t xml:space="preserve"> </w:t>
      </w:r>
      <w:r w:rsidR="00886142" w:rsidRPr="00886142">
        <w:rPr>
          <w:rFonts w:ascii="Times New Roman" w:hAnsi="Times New Roman" w:cs="Times New Roman"/>
          <w:sz w:val="24"/>
          <w:szCs w:val="24"/>
        </w:rPr>
        <w:t>Лицензионный контроль фармацевтической деятельности;</w:t>
      </w:r>
      <w:r w:rsidR="00886142">
        <w:rPr>
          <w:rFonts w:ascii="Times New Roman" w:hAnsi="Times New Roman" w:cs="Times New Roman"/>
          <w:sz w:val="24"/>
          <w:szCs w:val="24"/>
        </w:rPr>
        <w:t xml:space="preserve"> </w:t>
      </w:r>
      <w:r w:rsidR="00886142" w:rsidRPr="00886142">
        <w:rPr>
          <w:rFonts w:ascii="Times New Roman" w:hAnsi="Times New Roman" w:cs="Times New Roman"/>
          <w:sz w:val="24"/>
          <w:szCs w:val="24"/>
        </w:rPr>
        <w:t>Лицензионный контроль осуществления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B378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9A9DB" w14:textId="77777777" w:rsidR="00B378BE" w:rsidRDefault="00B378BE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выявлены нарушения: </w:t>
      </w:r>
    </w:p>
    <w:p w14:paraId="3C05F8DF" w14:textId="77777777" w:rsidR="000E2D5B" w:rsidRDefault="00B378BE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8BE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8BE">
        <w:rPr>
          <w:rFonts w:ascii="Times New Roman" w:hAnsi="Times New Roman" w:cs="Times New Roman"/>
          <w:sz w:val="24"/>
          <w:szCs w:val="24"/>
        </w:rPr>
        <w:t>т форме, утвержденной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78BE">
        <w:rPr>
          <w:rFonts w:ascii="Times New Roman" w:hAnsi="Times New Roman" w:cs="Times New Roman"/>
          <w:sz w:val="24"/>
          <w:szCs w:val="24"/>
        </w:rPr>
        <w:t xml:space="preserve"> МЗ</w:t>
      </w:r>
      <w:r>
        <w:rPr>
          <w:rFonts w:ascii="Times New Roman" w:hAnsi="Times New Roman" w:cs="Times New Roman"/>
          <w:sz w:val="24"/>
          <w:szCs w:val="24"/>
        </w:rPr>
        <w:t xml:space="preserve"> РФ от 20.12.2012 №1177н; </w:t>
      </w:r>
    </w:p>
    <w:p w14:paraId="4C295356" w14:textId="77777777" w:rsidR="00B378BE" w:rsidRDefault="00B378BE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оснащения кабинетов и отделения недостающим оборудованием;</w:t>
      </w:r>
    </w:p>
    <w:p w14:paraId="686EF04B" w14:textId="77777777" w:rsidR="00B378BE" w:rsidRDefault="008A28E9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8BE" w:rsidRPr="00B378BE">
        <w:rPr>
          <w:rFonts w:ascii="Times New Roman" w:hAnsi="Times New Roman" w:cs="Times New Roman"/>
          <w:sz w:val="24"/>
          <w:szCs w:val="24"/>
        </w:rPr>
        <w:t>не соблюдаются стандарты медицинской помощи, в части проведения</w:t>
      </w:r>
      <w:r w:rsidR="00B378BE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B378BE" w:rsidRPr="00B378BE">
        <w:rPr>
          <w:rFonts w:ascii="Times New Roman" w:hAnsi="Times New Roman" w:cs="Times New Roman"/>
          <w:sz w:val="24"/>
          <w:szCs w:val="24"/>
        </w:rPr>
        <w:t>исслед</w:t>
      </w:r>
      <w:r w:rsidR="00B378BE">
        <w:rPr>
          <w:rFonts w:ascii="Times New Roman" w:hAnsi="Times New Roman" w:cs="Times New Roman"/>
          <w:sz w:val="24"/>
          <w:szCs w:val="24"/>
        </w:rPr>
        <w:t>о</w:t>
      </w:r>
      <w:r w:rsidR="00B378BE" w:rsidRPr="00B378BE">
        <w:rPr>
          <w:rFonts w:ascii="Times New Roman" w:hAnsi="Times New Roman" w:cs="Times New Roman"/>
          <w:sz w:val="24"/>
          <w:szCs w:val="24"/>
        </w:rPr>
        <w:t>ваний.</w:t>
      </w:r>
    </w:p>
    <w:p w14:paraId="0305563A" w14:textId="77777777" w:rsidR="00B378BE" w:rsidRPr="000E2D5B" w:rsidRDefault="00B378BE" w:rsidP="00B37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8A2015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составлен протокол об административном правонарушении, предусмотренном ч. 3 ст. 19.20 КоАП РФ, главному врачу БУЗОО «Черлакская ЦРБ» </w:t>
      </w:r>
      <w:r w:rsidR="008A2015" w:rsidRPr="008A2015">
        <w:rPr>
          <w:rFonts w:ascii="Times New Roman" w:hAnsi="Times New Roman" w:cs="Times New Roman"/>
          <w:sz w:val="24"/>
          <w:szCs w:val="24"/>
        </w:rPr>
        <w:t>выдано предписание с требованием принять меры по устранению и недопущению выявленных нарушений</w:t>
      </w:r>
      <w:r w:rsidR="008A2015">
        <w:rPr>
          <w:rFonts w:ascii="Times New Roman" w:hAnsi="Times New Roman" w:cs="Times New Roman"/>
          <w:sz w:val="24"/>
          <w:szCs w:val="24"/>
        </w:rPr>
        <w:t>.</w:t>
      </w:r>
    </w:p>
    <w:p w14:paraId="0C0E8701" w14:textId="77777777" w:rsidR="00C30EF3" w:rsidRDefault="00C30EF3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CD3435" w14:textId="52FCEE05" w:rsidR="005933F2" w:rsidRPr="005933F2" w:rsidRDefault="00C30EF3" w:rsidP="00593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0EF3">
        <w:t xml:space="preserve"> </w:t>
      </w:r>
      <w:r w:rsidRPr="000E2D5B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</w:t>
      </w:r>
      <w:r w:rsidRPr="00C30EF3">
        <w:rPr>
          <w:rFonts w:ascii="Times New Roman" w:hAnsi="Times New Roman" w:cs="Times New Roman"/>
          <w:sz w:val="24"/>
          <w:szCs w:val="24"/>
        </w:rPr>
        <w:t>отношении</w:t>
      </w:r>
      <w:r w:rsidRPr="00C30EF3">
        <w:rPr>
          <w:rFonts w:ascii="Times New Roman" w:hAnsi="Times New Roman" w:cs="Times New Roman"/>
          <w:b/>
          <w:sz w:val="24"/>
          <w:szCs w:val="24"/>
        </w:rPr>
        <w:t xml:space="preserve"> БУЗОО «Городская детская клиническая больница № 2 им. В.П. Бисяриной»</w:t>
      </w:r>
      <w:r w:rsidR="0059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F2" w:rsidRPr="005933F2">
        <w:rPr>
          <w:rFonts w:ascii="Times New Roman" w:hAnsi="Times New Roman" w:cs="Times New Roman"/>
          <w:sz w:val="24"/>
          <w:szCs w:val="24"/>
        </w:rPr>
        <w:t>с целью:</w:t>
      </w:r>
    </w:p>
    <w:p w14:paraId="4658BBD5" w14:textId="77777777" w:rsidR="005933F2" w:rsidRPr="005933F2" w:rsidRDefault="005933F2" w:rsidP="00593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33F2">
        <w:rPr>
          <w:rFonts w:ascii="Times New Roman" w:hAnsi="Times New Roman" w:cs="Times New Roman"/>
          <w:sz w:val="24"/>
          <w:szCs w:val="24"/>
        </w:rPr>
        <w:t>-государственного контроля за обращением медицинских изделий,</w:t>
      </w:r>
    </w:p>
    <w:p w14:paraId="552AA767" w14:textId="77777777" w:rsidR="005933F2" w:rsidRPr="005933F2" w:rsidRDefault="005933F2" w:rsidP="00593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33F2">
        <w:rPr>
          <w:rFonts w:ascii="Times New Roman" w:hAnsi="Times New Roman" w:cs="Times New Roman"/>
          <w:sz w:val="24"/>
          <w:szCs w:val="24"/>
        </w:rPr>
        <w:t>-государственного контроля качества и безопасности медицинской деятельности,</w:t>
      </w:r>
    </w:p>
    <w:p w14:paraId="02AEEEDF" w14:textId="38322C63" w:rsidR="00C30EF3" w:rsidRDefault="005933F2" w:rsidP="00593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33F2">
        <w:rPr>
          <w:rFonts w:ascii="Times New Roman" w:hAnsi="Times New Roman" w:cs="Times New Roman"/>
          <w:sz w:val="24"/>
          <w:szCs w:val="24"/>
        </w:rPr>
        <w:t>-лицензионного контроля осуществления медицинской деятельности</w:t>
      </w:r>
      <w:r w:rsidR="00E4767A">
        <w:rPr>
          <w:rFonts w:ascii="Times New Roman" w:hAnsi="Times New Roman" w:cs="Times New Roman"/>
          <w:sz w:val="24"/>
          <w:szCs w:val="24"/>
        </w:rPr>
        <w:t>.</w:t>
      </w:r>
    </w:p>
    <w:p w14:paraId="1CE48285" w14:textId="77777777" w:rsidR="005933F2" w:rsidRDefault="00C30EF3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3F2">
        <w:rPr>
          <w:rFonts w:ascii="Times New Roman" w:hAnsi="Times New Roman" w:cs="Times New Roman"/>
          <w:sz w:val="24"/>
          <w:szCs w:val="24"/>
        </w:rPr>
        <w:t xml:space="preserve">В ходе проверки выявлено нарушение: </w:t>
      </w:r>
      <w:r w:rsidRPr="00C30EF3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ированное добровольное согласие </w:t>
      </w:r>
      <w:r w:rsidRPr="00C30EF3">
        <w:rPr>
          <w:rFonts w:ascii="Times New Roman" w:hAnsi="Times New Roman" w:cs="Times New Roman"/>
          <w:sz w:val="24"/>
          <w:szCs w:val="24"/>
        </w:rPr>
        <w:t>на медицинское вмешательство не соответствуют форме, утвержденной приложением № 2 к приказу МЗ РФ от 20.12.2012 №1177н «Об утверждении Порядка дачи информированного добровольного согласия на медицинское вмешательство и отказ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отказ от медицинского вмешательства».</w:t>
      </w:r>
      <w:r w:rsidR="00593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98E89" w14:textId="056FED8E" w:rsidR="008A28E9" w:rsidRDefault="005933F2" w:rsidP="005933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главному врачу БУЗОО </w:t>
      </w:r>
      <w:r w:rsidRPr="005933F2">
        <w:rPr>
          <w:rFonts w:ascii="Times New Roman" w:hAnsi="Times New Roman" w:cs="Times New Roman"/>
          <w:sz w:val="24"/>
          <w:szCs w:val="24"/>
        </w:rPr>
        <w:t>«Городская детская клиническая больница № 2 им. В.П. Бисяриной»</w:t>
      </w:r>
      <w:r>
        <w:rPr>
          <w:rFonts w:ascii="Times New Roman" w:hAnsi="Times New Roman" w:cs="Times New Roman"/>
          <w:sz w:val="24"/>
          <w:szCs w:val="24"/>
        </w:rPr>
        <w:t xml:space="preserve"> выдано предписание об устранении нарушений.</w:t>
      </w:r>
    </w:p>
    <w:p w14:paraId="156E2911" w14:textId="3242AA0E" w:rsidR="008A2015" w:rsidRDefault="00C30EF3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. </w:t>
      </w:r>
      <w:r w:rsidR="008A2015">
        <w:rPr>
          <w:rFonts w:ascii="Times New Roman" w:hAnsi="Times New Roman" w:cs="Times New Roman"/>
          <w:sz w:val="24"/>
          <w:szCs w:val="24"/>
        </w:rPr>
        <w:t>По поручению</w:t>
      </w:r>
      <w:r w:rsidR="008A2015" w:rsidRPr="000E2D5B">
        <w:rPr>
          <w:rFonts w:ascii="Times New Roman" w:hAnsi="Times New Roman" w:cs="Times New Roman"/>
          <w:sz w:val="24"/>
          <w:szCs w:val="24"/>
        </w:rPr>
        <w:t xml:space="preserve"> Заместителя Председателя Правительства Российской Федерации Т.А. Голиковой</w:t>
      </w:r>
      <w:r w:rsidR="008A2015">
        <w:rPr>
          <w:rFonts w:ascii="Times New Roman" w:hAnsi="Times New Roman" w:cs="Times New Roman"/>
          <w:sz w:val="24"/>
          <w:szCs w:val="24"/>
        </w:rPr>
        <w:t xml:space="preserve"> специалистами Территориального органа Росздравнадзора по Омской области было проведено 10 проверок в отношении </w:t>
      </w:r>
      <w:r w:rsidR="008A2015" w:rsidRPr="008A2015">
        <w:rPr>
          <w:rFonts w:ascii="Times New Roman" w:hAnsi="Times New Roman" w:cs="Times New Roman"/>
          <w:sz w:val="24"/>
          <w:szCs w:val="24"/>
        </w:rPr>
        <w:t>психоневрологических интернатов</w:t>
      </w:r>
      <w:r w:rsidR="008A2015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14:paraId="3E2A2EFE" w14:textId="77777777" w:rsidR="008A2015" w:rsidRP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lastRenderedPageBreak/>
        <w:t>- государственного контроля качества и безопасности медицинской деятельности,</w:t>
      </w:r>
      <w:r w:rsidR="008A2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99A7D" w14:textId="77777777" w:rsidR="008A2015" w:rsidRP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t>- лицензионного контроля осуществления медицинской деятельности,</w:t>
      </w:r>
    </w:p>
    <w:p w14:paraId="4F88B3E8" w14:textId="77777777" w:rsidR="008A2015" w:rsidRP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t>- государственного контроля за обращением медицинских изделий,</w:t>
      </w:r>
    </w:p>
    <w:p w14:paraId="4A6AA6EB" w14:textId="77777777" w:rsidR="008A2015" w:rsidRP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t>- федерального государственного надзора в сфере обращения лекарственных средств,</w:t>
      </w:r>
    </w:p>
    <w:p w14:paraId="789264D4" w14:textId="77777777" w:rsidR="008A2015" w:rsidRP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t>- лицензионного контроля осуществления деятельности по обороту наркотических средств, психотропных веществ и их прекурсоров, культивированию наркосодержащих растений,</w:t>
      </w:r>
    </w:p>
    <w:p w14:paraId="23330297" w14:textId="77777777" w:rsidR="008A2015" w:rsidRDefault="008A2015" w:rsidP="008A28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2015">
        <w:rPr>
          <w:rFonts w:ascii="Times New Roman" w:hAnsi="Times New Roman" w:cs="Times New Roman"/>
          <w:sz w:val="24"/>
          <w:szCs w:val="24"/>
        </w:rPr>
        <w:t>- лицензионного контроля осуществления фармацевтической деятельности</w:t>
      </w:r>
      <w:r w:rsidR="008A28E9">
        <w:rPr>
          <w:rFonts w:ascii="Times New Roman" w:hAnsi="Times New Roman" w:cs="Times New Roman"/>
          <w:sz w:val="24"/>
          <w:szCs w:val="24"/>
        </w:rPr>
        <w:t>.</w:t>
      </w:r>
    </w:p>
    <w:p w14:paraId="76F73225" w14:textId="25FBBC6F" w:rsidR="007C5D03" w:rsidRDefault="007C5D03" w:rsidP="00C837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составлено 6 протоколов об административном правонарушении, выдано </w:t>
      </w:r>
      <w:r w:rsidR="005A43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об устранении нарушений.</w:t>
      </w:r>
    </w:p>
    <w:p w14:paraId="044BA6BD" w14:textId="77777777" w:rsidR="006F4D66" w:rsidRDefault="006F4D66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84659" w14:textId="77777777" w:rsidR="00284B19" w:rsidRDefault="00284B19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66">
        <w:rPr>
          <w:rFonts w:ascii="Times New Roman" w:hAnsi="Times New Roman" w:cs="Times New Roman"/>
          <w:b/>
          <w:sz w:val="24"/>
          <w:szCs w:val="24"/>
        </w:rPr>
        <w:t>АСУСО ОО</w:t>
      </w:r>
      <w:r w:rsidR="000E2D5B" w:rsidRPr="006F4D66">
        <w:rPr>
          <w:rFonts w:ascii="Times New Roman" w:hAnsi="Times New Roman" w:cs="Times New Roman"/>
          <w:b/>
          <w:sz w:val="24"/>
          <w:szCs w:val="24"/>
        </w:rPr>
        <w:t xml:space="preserve"> «Тарский психоневрологический интернат»</w:t>
      </w:r>
    </w:p>
    <w:p w14:paraId="20BFAC2F" w14:textId="77777777" w:rsidR="008F4C5E" w:rsidRPr="006F4D66" w:rsidRDefault="008F4C5E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D5778" w14:textId="77777777" w:rsidR="00FE65BB" w:rsidRDefault="006F4D66" w:rsidP="00FE65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5632">
        <w:rPr>
          <w:rFonts w:ascii="Times New Roman" w:hAnsi="Times New Roman"/>
          <w:sz w:val="24"/>
          <w:szCs w:val="24"/>
        </w:rPr>
        <w:t>ри осуществлении медицинской деятельности используется медицинское оборудование не прошедшее поверку, не соблюдается периодичность поверки медицинского оборудования в нарушение требований части 3 статьи 38 Федерального закона от 21.11.2011 № 323-ФЗ «Об основах охраны здоровья граждан в Российской Федерации» и части 1 статьи 13 Федерального закона от 26.06.2008 № 102-ФЗ «Об о</w:t>
      </w:r>
      <w:r>
        <w:rPr>
          <w:rFonts w:ascii="Times New Roman" w:hAnsi="Times New Roman"/>
          <w:sz w:val="24"/>
          <w:szCs w:val="24"/>
        </w:rPr>
        <w:t>беспечении единства измерений».</w:t>
      </w:r>
      <w:r w:rsidR="00FE65BB">
        <w:rPr>
          <w:rFonts w:ascii="Times New Roman" w:hAnsi="Times New Roman"/>
          <w:sz w:val="24"/>
          <w:szCs w:val="24"/>
        </w:rPr>
        <w:t xml:space="preserve"> </w:t>
      </w:r>
      <w:r w:rsidR="00FE65B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в отношении должностного лица составлен протокол об административном правонарушении, предусмотренном ст. 6.28 КоАП РФ, директору </w:t>
      </w:r>
      <w:r w:rsidR="00FE65BB" w:rsidRPr="00FE65BB">
        <w:rPr>
          <w:rFonts w:ascii="Times New Roman" w:hAnsi="Times New Roman" w:cs="Times New Roman"/>
          <w:sz w:val="24"/>
          <w:szCs w:val="24"/>
        </w:rPr>
        <w:t>АСУСО ОО «Тарский психоневрологический интернат»</w:t>
      </w:r>
      <w:r w:rsidR="00FE65BB">
        <w:rPr>
          <w:rFonts w:ascii="Times New Roman" w:hAnsi="Times New Roman" w:cs="Times New Roman"/>
          <w:sz w:val="24"/>
          <w:szCs w:val="24"/>
        </w:rPr>
        <w:t xml:space="preserve"> </w:t>
      </w:r>
      <w:r w:rsidR="00FE65BB" w:rsidRPr="008A2015">
        <w:rPr>
          <w:rFonts w:ascii="Times New Roman" w:hAnsi="Times New Roman" w:cs="Times New Roman"/>
          <w:sz w:val="24"/>
          <w:szCs w:val="24"/>
        </w:rPr>
        <w:t>выдано предписание</w:t>
      </w:r>
      <w:r w:rsidR="00FE65BB">
        <w:rPr>
          <w:rFonts w:ascii="Times New Roman" w:hAnsi="Times New Roman" w:cs="Times New Roman"/>
          <w:sz w:val="24"/>
          <w:szCs w:val="24"/>
        </w:rPr>
        <w:t>,</w:t>
      </w:r>
      <w:r w:rsidR="00FE65BB" w:rsidRPr="008A2015">
        <w:rPr>
          <w:rFonts w:ascii="Times New Roman" w:hAnsi="Times New Roman" w:cs="Times New Roman"/>
          <w:sz w:val="24"/>
          <w:szCs w:val="24"/>
        </w:rPr>
        <w:t xml:space="preserve"> с требованием принять меры по устранению и недопущению выявленных нарушений</w:t>
      </w:r>
      <w:r w:rsidR="00FE65BB">
        <w:rPr>
          <w:rFonts w:ascii="Times New Roman" w:hAnsi="Times New Roman" w:cs="Times New Roman"/>
          <w:sz w:val="24"/>
          <w:szCs w:val="24"/>
        </w:rPr>
        <w:t>.</w:t>
      </w:r>
    </w:p>
    <w:p w14:paraId="705192F9" w14:textId="77777777" w:rsidR="00FE65BB" w:rsidRDefault="00FE65BB" w:rsidP="00FE65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804861" w14:textId="77777777" w:rsidR="00FE65BB" w:rsidRDefault="00FE65BB" w:rsidP="00FE65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BB">
        <w:rPr>
          <w:rFonts w:ascii="Times New Roman" w:hAnsi="Times New Roman" w:cs="Times New Roman"/>
          <w:b/>
          <w:sz w:val="24"/>
          <w:szCs w:val="24"/>
        </w:rPr>
        <w:t xml:space="preserve">АСУСО ОО «Такмыкский психоневрологический интернат» </w:t>
      </w:r>
    </w:p>
    <w:p w14:paraId="486576B2" w14:textId="77777777" w:rsidR="007C5D03" w:rsidRDefault="007C5D03" w:rsidP="00FE65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7731C" w14:textId="77777777" w:rsidR="007C5D03" w:rsidRDefault="007C5D03" w:rsidP="00FE65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5D03">
        <w:rPr>
          <w:rFonts w:ascii="Times New Roman" w:hAnsi="Times New Roman" w:cs="Times New Roman"/>
          <w:sz w:val="24"/>
          <w:szCs w:val="24"/>
        </w:rPr>
        <w:t>В ходе проверки выявлено нарушение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5D03">
        <w:rPr>
          <w:rFonts w:ascii="Times New Roman" w:hAnsi="Times New Roman" w:cs="Times New Roman"/>
          <w:sz w:val="24"/>
          <w:szCs w:val="24"/>
        </w:rPr>
        <w:t xml:space="preserve">  приказа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 w:rsidRPr="007C5D03">
        <w:rPr>
          <w:rFonts w:ascii="Times New Roman" w:hAnsi="Times New Roman" w:cs="Times New Roman"/>
          <w:sz w:val="24"/>
          <w:szCs w:val="24"/>
        </w:rPr>
        <w:t xml:space="preserve"> от 20.12.2012 №1177н «Об утверждении Порядка дачи информированного добровольного согласия на медицинское вмешательство и отказ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отказ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вмешательства» в части оформления</w:t>
      </w:r>
      <w:r w:rsidRPr="007C5D03"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</w:t>
      </w:r>
      <w:r w:rsidR="00E57486">
        <w:rPr>
          <w:rFonts w:ascii="Times New Roman" w:hAnsi="Times New Roman" w:cs="Times New Roman"/>
          <w:sz w:val="24"/>
          <w:szCs w:val="24"/>
        </w:rPr>
        <w:t>я  на медицинское вмешательство.</w:t>
      </w:r>
      <w:r w:rsidRPr="007C5D03">
        <w:rPr>
          <w:rFonts w:ascii="Times New Roman" w:hAnsi="Times New Roman" w:cs="Times New Roman"/>
          <w:sz w:val="24"/>
          <w:szCs w:val="24"/>
        </w:rPr>
        <w:t xml:space="preserve"> </w:t>
      </w:r>
      <w:r w:rsidR="00C8374F" w:rsidRPr="00C8374F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C8374F">
        <w:rPr>
          <w:rFonts w:ascii="Times New Roman" w:hAnsi="Times New Roman" w:cs="Times New Roman"/>
          <w:sz w:val="24"/>
          <w:szCs w:val="24"/>
        </w:rPr>
        <w:t>д</w:t>
      </w:r>
      <w:r w:rsidR="00C8374F" w:rsidRPr="00C8374F">
        <w:rPr>
          <w:rFonts w:ascii="Times New Roman" w:hAnsi="Times New Roman" w:cs="Times New Roman"/>
          <w:sz w:val="24"/>
          <w:szCs w:val="24"/>
        </w:rPr>
        <w:t>иректору АСУСО ОО «</w:t>
      </w:r>
      <w:r w:rsidR="00C8374F">
        <w:rPr>
          <w:rFonts w:ascii="Times New Roman" w:hAnsi="Times New Roman" w:cs="Times New Roman"/>
          <w:sz w:val="24"/>
          <w:szCs w:val="24"/>
        </w:rPr>
        <w:t>Такмыкский</w:t>
      </w:r>
      <w:r w:rsidR="00C8374F" w:rsidRPr="00C8374F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выдано предписание, с требованием принять меры по устранению и недопущению выявленных нарушений.</w:t>
      </w:r>
    </w:p>
    <w:p w14:paraId="22580152" w14:textId="77777777" w:rsidR="00E57486" w:rsidRPr="007C5D03" w:rsidRDefault="00E57486" w:rsidP="00FE65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375BEA" w14:textId="77777777" w:rsidR="00284B19" w:rsidRDefault="00C4546F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6F">
        <w:rPr>
          <w:rFonts w:ascii="Times New Roman" w:hAnsi="Times New Roman" w:cs="Times New Roman"/>
          <w:b/>
          <w:sz w:val="24"/>
          <w:szCs w:val="24"/>
        </w:rPr>
        <w:t>АСУСО ОО «</w:t>
      </w:r>
      <w:r>
        <w:rPr>
          <w:rFonts w:ascii="Times New Roman" w:hAnsi="Times New Roman" w:cs="Times New Roman"/>
          <w:b/>
          <w:sz w:val="24"/>
          <w:szCs w:val="24"/>
        </w:rPr>
        <w:t>Атак</w:t>
      </w:r>
      <w:r w:rsidRPr="00C4546F">
        <w:rPr>
          <w:rFonts w:ascii="Times New Roman" w:hAnsi="Times New Roman" w:cs="Times New Roman"/>
          <w:b/>
          <w:sz w:val="24"/>
          <w:szCs w:val="24"/>
        </w:rPr>
        <w:t>ский психоневрологический интернат»</w:t>
      </w:r>
    </w:p>
    <w:p w14:paraId="57CDF187" w14:textId="77777777" w:rsidR="00C4546F" w:rsidRDefault="00C4546F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7B9DD" w14:textId="77777777" w:rsidR="00C4546F" w:rsidRDefault="008F4C5E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46F" w:rsidRPr="008F4C5E">
        <w:rPr>
          <w:rFonts w:ascii="Times New Roman" w:hAnsi="Times New Roman" w:cs="Times New Roman"/>
          <w:sz w:val="24"/>
          <w:szCs w:val="24"/>
        </w:rPr>
        <w:t>При осуществлении медицинской деятельности используется медицинское оборудование не прошедшее поверку, не соблюдается периодичность поверки медицинских изделий, в нарушение требований статьи 38 Федерального закона от 21.11.2011 № 323-ФЗ «Об основах охраны здоровья граждан в Российской Федерации», части 1 статьи 13 Федерального закона от 26.06.2008 № 102-ФЗ «Об обеспечении единства измерений»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20364" w14:textId="77777777" w:rsidR="008F4C5E" w:rsidRDefault="008F4C5E" w:rsidP="008F4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неполное содержание стандартных операционных процедур (</w:t>
      </w:r>
      <w:r w:rsidRPr="008F4C5E"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F4C5E">
        <w:rPr>
          <w:rFonts w:ascii="Times New Roman" w:hAnsi="Times New Roman" w:cs="Times New Roman"/>
          <w:sz w:val="24"/>
          <w:szCs w:val="24"/>
        </w:rPr>
        <w:t>«СОП направленные на минимизацию риска контаминации»; «СОП при работе с гигрометрами и термометрами»; «СОП при приёмке лекарственных средств в аптеке»; «СОП при хранении лекарственных средств в аптеке»; «СОП при выдаче лекарственных средств из аптеки»; «Контроль качества лекарственных средств»; недоработаны,  в нарушение пункта 41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31.08.2016 № 646н</w:t>
      </w:r>
      <w:r w:rsidR="005C11F6">
        <w:rPr>
          <w:rFonts w:ascii="Times New Roman" w:hAnsi="Times New Roman" w:cs="Times New Roman"/>
          <w:sz w:val="24"/>
          <w:szCs w:val="24"/>
        </w:rPr>
        <w:t>.</w:t>
      </w:r>
    </w:p>
    <w:p w14:paraId="2428DE55" w14:textId="77777777" w:rsidR="005C11F6" w:rsidRDefault="005C11F6" w:rsidP="00C837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1F6">
        <w:rPr>
          <w:rFonts w:ascii="Times New Roman" w:hAnsi="Times New Roman" w:cs="Times New Roman"/>
          <w:sz w:val="24"/>
          <w:szCs w:val="24"/>
        </w:rPr>
        <w:t>По результатам пр</w:t>
      </w:r>
      <w:r w:rsidR="00375982">
        <w:rPr>
          <w:rFonts w:ascii="Times New Roman" w:hAnsi="Times New Roman" w:cs="Times New Roman"/>
          <w:sz w:val="24"/>
          <w:szCs w:val="24"/>
        </w:rPr>
        <w:t>оведенной проверки в отношении юридического</w:t>
      </w:r>
      <w:r w:rsidRPr="005C11F6">
        <w:rPr>
          <w:rFonts w:ascii="Times New Roman" w:hAnsi="Times New Roman" w:cs="Times New Roman"/>
          <w:sz w:val="24"/>
          <w:szCs w:val="24"/>
        </w:rPr>
        <w:t xml:space="preserve"> лица составлен протокол об административном правонарушении, предусмотренном ст. 6.28 КоАП РФ, директору АСУСО ОО «</w:t>
      </w:r>
      <w:r w:rsidR="00C8374F">
        <w:rPr>
          <w:rFonts w:ascii="Times New Roman" w:hAnsi="Times New Roman" w:cs="Times New Roman"/>
          <w:sz w:val="24"/>
          <w:szCs w:val="24"/>
        </w:rPr>
        <w:t>Атакский</w:t>
      </w:r>
      <w:r w:rsidRPr="005C11F6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выдано предписание, с требованием принять меры по устранению и недопущению выявленных нарушений.</w:t>
      </w:r>
    </w:p>
    <w:p w14:paraId="4EE635E6" w14:textId="77777777" w:rsidR="005C11F6" w:rsidRPr="008F4C5E" w:rsidRDefault="005C11F6" w:rsidP="008F4C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AE9C48" w14:textId="77777777" w:rsidR="00C4546F" w:rsidRDefault="00C4546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AE6D4A" w14:textId="77777777" w:rsidR="008F4C5E" w:rsidRDefault="008F4C5E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5E">
        <w:rPr>
          <w:rFonts w:ascii="Times New Roman" w:hAnsi="Times New Roman" w:cs="Times New Roman"/>
          <w:b/>
          <w:sz w:val="24"/>
          <w:szCs w:val="24"/>
        </w:rPr>
        <w:t>АСУСО ОО «Екатерининский психоневрологический интернат имени В.П. Ярушкина»</w:t>
      </w:r>
    </w:p>
    <w:p w14:paraId="3FA3A8E4" w14:textId="77777777" w:rsidR="00C8374F" w:rsidRPr="00C8374F" w:rsidRDefault="00C8374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931A28" w14:textId="77777777" w:rsidR="00602372" w:rsidRPr="00C8374F" w:rsidRDefault="00C8374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74F"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нарушения:</w:t>
      </w:r>
    </w:p>
    <w:p w14:paraId="1A5F3684" w14:textId="77777777" w:rsidR="00602372" w:rsidRDefault="005C11F6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374F">
        <w:rPr>
          <w:rFonts w:ascii="Times New Roman" w:hAnsi="Times New Roman" w:cs="Times New Roman"/>
          <w:sz w:val="24"/>
          <w:szCs w:val="24"/>
        </w:rPr>
        <w:t>- при осуществлении медицинской деятельности используется медицинское оборудование не прошедшее поверку, не соблюдается периодичность поверки медицинского оборудования в нарушение требований части 3 статьи 38 Федерального</w:t>
      </w:r>
      <w:r w:rsidRPr="005C11F6">
        <w:rPr>
          <w:rFonts w:ascii="Times New Roman" w:hAnsi="Times New Roman" w:cs="Times New Roman"/>
          <w:sz w:val="24"/>
          <w:szCs w:val="24"/>
        </w:rPr>
        <w:t xml:space="preserve"> закона от 21.11.2011 № 323-ФЗ «Об основах охраны здоровья граждан в Российской Федерации» и части 1 статьи 13 Федерального закона от 26.06.2008 № 102-ФЗ «Об </w:t>
      </w:r>
      <w:r>
        <w:rPr>
          <w:rFonts w:ascii="Times New Roman" w:hAnsi="Times New Roman" w:cs="Times New Roman"/>
          <w:sz w:val="24"/>
          <w:szCs w:val="24"/>
        </w:rPr>
        <w:t>обеспечении единства измерений»;</w:t>
      </w:r>
    </w:p>
    <w:p w14:paraId="51BB3274" w14:textId="77777777" w:rsidR="005C11F6" w:rsidRDefault="005C11F6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5D03">
        <w:rPr>
          <w:rFonts w:ascii="Times New Roman" w:hAnsi="Times New Roman" w:cs="Times New Roman"/>
          <w:sz w:val="24"/>
          <w:szCs w:val="24"/>
        </w:rPr>
        <w:t>нарушение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C5D03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  <w:r w:rsidRPr="007C5D03">
        <w:rPr>
          <w:rFonts w:ascii="Times New Roman" w:hAnsi="Times New Roman" w:cs="Times New Roman"/>
          <w:sz w:val="24"/>
          <w:szCs w:val="24"/>
        </w:rPr>
        <w:t xml:space="preserve"> от 20.12.2012 №1177н «Об утверждении Порядка дачи информированного добровольного согласия на медицинское вмешательство и отказ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отказ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вмешательства» в части оформления</w:t>
      </w:r>
      <w:r w:rsidRPr="007C5D03"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</w:t>
      </w:r>
      <w:r>
        <w:rPr>
          <w:rFonts w:ascii="Times New Roman" w:hAnsi="Times New Roman" w:cs="Times New Roman"/>
          <w:sz w:val="24"/>
          <w:szCs w:val="24"/>
        </w:rPr>
        <w:t>я на медицинское вмешательство.</w:t>
      </w:r>
    </w:p>
    <w:p w14:paraId="158B7771" w14:textId="77777777" w:rsidR="008F4C5E" w:rsidRDefault="005C11F6" w:rsidP="00C837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1F6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в отношении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Pr="005C11F6">
        <w:rPr>
          <w:rFonts w:ascii="Times New Roman" w:hAnsi="Times New Roman" w:cs="Times New Roman"/>
          <w:sz w:val="24"/>
          <w:szCs w:val="24"/>
        </w:rPr>
        <w:t xml:space="preserve"> лица составлен протокол об административном правонарушении, предусмотренном ст. 6.28 КоАП РФ, директору АСУСО ОО «Екатерининский психоневрологический интернат имени В.П. Ярушкина» выдано предписание, с требованием принять меры по устранению и недопущению выявленных нарушений.</w:t>
      </w:r>
    </w:p>
    <w:p w14:paraId="2271E1BA" w14:textId="77777777" w:rsidR="008F4C5E" w:rsidRDefault="008F4C5E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ED4E7A" w14:textId="77777777" w:rsidR="00364138" w:rsidRDefault="00364138" w:rsidP="000E2D5B">
      <w:pPr>
        <w:pStyle w:val="a4"/>
        <w:jc w:val="both"/>
      </w:pPr>
      <w:r w:rsidRPr="006F4D66">
        <w:rPr>
          <w:rFonts w:ascii="Times New Roman" w:hAnsi="Times New Roman" w:cs="Times New Roman"/>
          <w:b/>
          <w:sz w:val="24"/>
          <w:szCs w:val="24"/>
        </w:rPr>
        <w:t>АСУСО 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138">
        <w:rPr>
          <w:rFonts w:ascii="Times New Roman" w:hAnsi="Times New Roman" w:cs="Times New Roman"/>
          <w:b/>
          <w:sz w:val="24"/>
          <w:szCs w:val="24"/>
        </w:rPr>
        <w:t>«Драгунский психоневрологический интернат»</w:t>
      </w:r>
      <w:r w:rsidRPr="00364138">
        <w:t xml:space="preserve"> </w:t>
      </w:r>
    </w:p>
    <w:p w14:paraId="7BE850BE" w14:textId="77777777" w:rsidR="00364138" w:rsidRDefault="00364138" w:rsidP="000E2D5B">
      <w:pPr>
        <w:pStyle w:val="a4"/>
        <w:jc w:val="both"/>
      </w:pPr>
    </w:p>
    <w:p w14:paraId="1A6E9298" w14:textId="77777777" w:rsidR="00C8374F" w:rsidRPr="00364138" w:rsidRDefault="00364138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138"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нарушения:</w:t>
      </w:r>
    </w:p>
    <w:p w14:paraId="1EFA9794" w14:textId="77777777" w:rsidR="000E2D5B" w:rsidRPr="000E2D5B" w:rsidRDefault="00364138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 xml:space="preserve">неполного 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364138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ных операционных процедур (СОП)</w:t>
      </w:r>
      <w:r w:rsidR="000E2D5B" w:rsidRPr="000E2D5B">
        <w:rPr>
          <w:rFonts w:ascii="Times New Roman" w:hAnsi="Times New Roman" w:cs="Times New Roman"/>
          <w:sz w:val="24"/>
          <w:szCs w:val="24"/>
        </w:rPr>
        <w:t>, которые описывают действия по хранению и перевозке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«Хранение товаров аптечного ассортимента»; «Контроль </w:t>
      </w:r>
      <w:r w:rsidR="00FD6B26">
        <w:rPr>
          <w:rFonts w:ascii="Times New Roman" w:hAnsi="Times New Roman" w:cs="Times New Roman"/>
          <w:sz w:val="24"/>
          <w:szCs w:val="24"/>
        </w:rPr>
        <w:t>качества лекарственных средств»,</w:t>
      </w:r>
      <w:r w:rsidR="00FD6B26" w:rsidRPr="00FD6B26">
        <w:t xml:space="preserve"> </w:t>
      </w:r>
      <w:r w:rsidR="00FD6B26" w:rsidRPr="00FD6B26">
        <w:rPr>
          <w:rFonts w:ascii="Times New Roman" w:hAnsi="Times New Roman" w:cs="Times New Roman"/>
          <w:sz w:val="24"/>
          <w:szCs w:val="24"/>
        </w:rPr>
        <w:t>в нарушение пункта 41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31.08.2016 № 646н.</w:t>
      </w:r>
    </w:p>
    <w:p w14:paraId="0E95D1C0" w14:textId="77777777" w:rsid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ТО Росздравнадзора по Омской области выдано предписание директору АСУСО «Драгунский ПНИ» с требованием принять меры по устранению и недопущению выявленных нарушений. </w:t>
      </w:r>
    </w:p>
    <w:p w14:paraId="249C6315" w14:textId="77777777" w:rsidR="00364138" w:rsidRDefault="00364138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91D62D" w14:textId="77777777" w:rsidR="00364138" w:rsidRPr="00364138" w:rsidRDefault="00364138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38">
        <w:rPr>
          <w:rFonts w:ascii="Times New Roman" w:hAnsi="Times New Roman" w:cs="Times New Roman"/>
          <w:b/>
          <w:sz w:val="24"/>
          <w:szCs w:val="24"/>
        </w:rPr>
        <w:t xml:space="preserve">АСУСО </w:t>
      </w:r>
      <w:commentRangeStart w:id="1"/>
      <w:commentRangeStart w:id="2"/>
      <w:r w:rsidRPr="00364138">
        <w:rPr>
          <w:rFonts w:ascii="Times New Roman" w:hAnsi="Times New Roman" w:cs="Times New Roman"/>
          <w:b/>
          <w:sz w:val="24"/>
          <w:szCs w:val="24"/>
        </w:rPr>
        <w:t>ОО</w:t>
      </w:r>
      <w:commentRangeEnd w:id="1"/>
      <w:r w:rsidRPr="00364138">
        <w:rPr>
          <w:rStyle w:val="a5"/>
          <w:b/>
        </w:rPr>
        <w:commentReference w:id="1"/>
      </w:r>
      <w:commentRangeEnd w:id="2"/>
      <w:r w:rsidR="00C551CE">
        <w:rPr>
          <w:rStyle w:val="a5"/>
        </w:rPr>
        <w:commentReference w:id="2"/>
      </w:r>
      <w:r w:rsidRPr="00364138">
        <w:rPr>
          <w:rFonts w:ascii="Times New Roman" w:hAnsi="Times New Roman" w:cs="Times New Roman"/>
          <w:b/>
          <w:sz w:val="24"/>
          <w:szCs w:val="24"/>
        </w:rPr>
        <w:t xml:space="preserve"> «Крутинский психоневрологический интернат»</w:t>
      </w:r>
    </w:p>
    <w:p w14:paraId="5BD24301" w14:textId="77777777" w:rsidR="00364138" w:rsidRPr="000E2D5B" w:rsidRDefault="00364138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616238" w14:textId="77777777" w:rsidR="00364138" w:rsidRPr="00364138" w:rsidRDefault="000E2D5B" w:rsidP="00364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     </w:t>
      </w:r>
      <w:r w:rsidR="00364138" w:rsidRPr="00364138"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нарушения:</w:t>
      </w:r>
    </w:p>
    <w:p w14:paraId="2F01C48E" w14:textId="77777777" w:rsidR="00364138" w:rsidRDefault="00364138" w:rsidP="00364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138">
        <w:rPr>
          <w:rFonts w:ascii="Times New Roman" w:hAnsi="Times New Roman" w:cs="Times New Roman"/>
          <w:sz w:val="24"/>
          <w:szCs w:val="24"/>
        </w:rPr>
        <w:t xml:space="preserve">-в части неполного содержания стандартных операционных процедур (СОП), которые описывают действия по хранению и перевозке лекарственных препаратов: «Хранение товаров аптечного ассортимента»; «Контроль </w:t>
      </w:r>
      <w:r w:rsidR="00FD6B26">
        <w:rPr>
          <w:rFonts w:ascii="Times New Roman" w:hAnsi="Times New Roman" w:cs="Times New Roman"/>
          <w:sz w:val="24"/>
          <w:szCs w:val="24"/>
        </w:rPr>
        <w:t>качества лекарственных средств»,</w:t>
      </w:r>
      <w:r w:rsidR="00FD6B26" w:rsidRPr="00FD6B26">
        <w:t xml:space="preserve"> </w:t>
      </w:r>
      <w:r w:rsidR="00FD6B26" w:rsidRPr="00FD6B26">
        <w:rPr>
          <w:rFonts w:ascii="Times New Roman" w:hAnsi="Times New Roman" w:cs="Times New Roman"/>
          <w:sz w:val="24"/>
          <w:szCs w:val="24"/>
        </w:rPr>
        <w:t>в нарушение пункта 41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</w:t>
      </w:r>
      <w:r w:rsidR="00FD6B26">
        <w:rPr>
          <w:rFonts w:ascii="Times New Roman" w:hAnsi="Times New Roman" w:cs="Times New Roman"/>
          <w:sz w:val="24"/>
          <w:szCs w:val="24"/>
        </w:rPr>
        <w:t xml:space="preserve"> Федерации от 31.08.2016 № 646н;</w:t>
      </w:r>
    </w:p>
    <w:p w14:paraId="71DE36A0" w14:textId="77777777" w:rsidR="00364138" w:rsidRPr="00364138" w:rsidRDefault="00364138" w:rsidP="00364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138">
        <w:rPr>
          <w:rFonts w:ascii="Times New Roman" w:hAnsi="Times New Roman" w:cs="Times New Roman"/>
          <w:sz w:val="24"/>
          <w:szCs w:val="24"/>
        </w:rPr>
        <w:t>при осуществлении медицинской деятельности используется медицинское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138">
        <w:rPr>
          <w:rFonts w:ascii="Times New Roman" w:hAnsi="Times New Roman" w:cs="Times New Roman"/>
          <w:sz w:val="24"/>
          <w:szCs w:val="24"/>
        </w:rPr>
        <w:t xml:space="preserve"> не прошедшее поверку, не соблюдается периодичность поверки медицинского оборудования в нарушение требований части 3 статьи 38 Федерального закона от 21.11.2011 № 323-ФЗ «Об основах охраны здоровья граждан в Российской Федерации» и части 1 статьи 13 Федерального закона от 26.06.2008 № 102-ФЗ «Об обеспечении единства измерений»;</w:t>
      </w:r>
    </w:p>
    <w:p w14:paraId="74E29D6B" w14:textId="77777777" w:rsidR="00364138" w:rsidRPr="00364138" w:rsidRDefault="00364138" w:rsidP="003641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4138">
        <w:rPr>
          <w:rFonts w:ascii="Times New Roman" w:hAnsi="Times New Roman" w:cs="Times New Roman"/>
          <w:sz w:val="24"/>
          <w:szCs w:val="24"/>
        </w:rPr>
        <w:t xml:space="preserve">- нарушение требований приказа Министерства здравоохранения Российской Федерации от 20.12.2012 №1177н «Об утверждении Порядка дачи информированного добровольного согласия на медицинское вмешательство и отказ от медицинского вмешательства в отношении </w:t>
      </w:r>
      <w:r w:rsidRPr="00364138">
        <w:rPr>
          <w:rFonts w:ascii="Times New Roman" w:hAnsi="Times New Roman" w:cs="Times New Roman"/>
          <w:sz w:val="24"/>
          <w:szCs w:val="24"/>
        </w:rPr>
        <w:lastRenderedPageBreak/>
        <w:t>определенных видов медицинских вмешательств, форм информированного добровольного согласия на медицинское вмешательство и отказ от медицинского вмешательства» в части оформления информированного добровольного согласия на медицинское вмешательство.</w:t>
      </w:r>
    </w:p>
    <w:p w14:paraId="34BE1778" w14:textId="77777777" w:rsidR="000E2D5B" w:rsidRPr="000E2D5B" w:rsidRDefault="00364138" w:rsidP="003641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138">
        <w:rPr>
          <w:rFonts w:ascii="Times New Roman" w:hAnsi="Times New Roman" w:cs="Times New Roman"/>
          <w:sz w:val="24"/>
          <w:szCs w:val="24"/>
        </w:rPr>
        <w:t>По результатам проведенной проверки в отношении юридического лица составлен протокол об административном правонарушении, предусмотренном ст. 6.28 КоАП РФ, директору АСУСО ОО «</w:t>
      </w:r>
      <w:r>
        <w:rPr>
          <w:rFonts w:ascii="Times New Roman" w:hAnsi="Times New Roman" w:cs="Times New Roman"/>
          <w:sz w:val="24"/>
          <w:szCs w:val="24"/>
        </w:rPr>
        <w:t>Крутинский</w:t>
      </w:r>
      <w:r w:rsidR="00FD6B26">
        <w:rPr>
          <w:rFonts w:ascii="Times New Roman" w:hAnsi="Times New Roman" w:cs="Times New Roman"/>
          <w:sz w:val="24"/>
          <w:szCs w:val="24"/>
        </w:rPr>
        <w:t xml:space="preserve"> </w:t>
      </w:r>
      <w:r w:rsidRPr="00364138">
        <w:rPr>
          <w:rFonts w:ascii="Times New Roman" w:hAnsi="Times New Roman" w:cs="Times New Roman"/>
          <w:sz w:val="24"/>
          <w:szCs w:val="24"/>
        </w:rPr>
        <w:t>психоневрологический интернат» выдано предписание, с требованием принять меры по устранению и недопущению выявленных нарушений.</w:t>
      </w:r>
    </w:p>
    <w:p w14:paraId="7B972B56" w14:textId="77777777" w:rsidR="00FD6B26" w:rsidRDefault="000E2D5B" w:rsidP="00C83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1666CCA" w14:textId="77777777" w:rsidR="000E2D5B" w:rsidRDefault="000E2D5B" w:rsidP="00C837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68669D" w14:textId="77777777" w:rsidR="00FD6B26" w:rsidRDefault="00FD6B26" w:rsidP="00C837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26">
        <w:rPr>
          <w:rFonts w:ascii="Times New Roman" w:hAnsi="Times New Roman" w:cs="Times New Roman"/>
          <w:b/>
          <w:sz w:val="24"/>
          <w:szCs w:val="24"/>
        </w:rPr>
        <w:t>АСУСО 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3F4">
        <w:rPr>
          <w:rFonts w:ascii="Times New Roman" w:hAnsi="Times New Roman" w:cs="Times New Roman"/>
          <w:b/>
          <w:sz w:val="24"/>
          <w:szCs w:val="24"/>
        </w:rPr>
        <w:t>«</w:t>
      </w:r>
      <w:r w:rsidRPr="00FD6B26">
        <w:rPr>
          <w:rFonts w:ascii="Times New Roman" w:hAnsi="Times New Roman" w:cs="Times New Roman"/>
          <w:b/>
          <w:sz w:val="24"/>
          <w:szCs w:val="24"/>
        </w:rPr>
        <w:t>Пушкинский психоневрологический интернат»</w:t>
      </w:r>
    </w:p>
    <w:p w14:paraId="1D3557CC" w14:textId="77777777" w:rsidR="00FD6B26" w:rsidRPr="00FD6B26" w:rsidRDefault="00FD6B26" w:rsidP="00C837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600E2" w14:textId="77777777" w:rsidR="00FD6B26" w:rsidRPr="00FD6B26" w:rsidRDefault="00FD6B26" w:rsidP="00FD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B26"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нарушения:</w:t>
      </w:r>
    </w:p>
    <w:p w14:paraId="240C9FEE" w14:textId="77777777" w:rsidR="00FD6B26" w:rsidRDefault="00FD6B26" w:rsidP="00FD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B26">
        <w:rPr>
          <w:rFonts w:ascii="Times New Roman" w:hAnsi="Times New Roman" w:cs="Times New Roman"/>
          <w:sz w:val="24"/>
          <w:szCs w:val="24"/>
        </w:rPr>
        <w:t>-в части неполного содержания стандартных операционных процедур (СОП), которые описывают действия по хранению и перевозке лекарственных препаратов: «Хранение товаров аптечного ассортимента»; «Контроль качества лекарственных средств», в нарушение пункта 41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</w:t>
      </w:r>
      <w:r w:rsidR="00593635">
        <w:rPr>
          <w:rFonts w:ascii="Times New Roman" w:hAnsi="Times New Roman" w:cs="Times New Roman"/>
          <w:sz w:val="24"/>
          <w:szCs w:val="24"/>
        </w:rPr>
        <w:t xml:space="preserve"> Федерации от 31.08.2016 № 646н;</w:t>
      </w:r>
    </w:p>
    <w:p w14:paraId="136023AD" w14:textId="77777777" w:rsidR="00FD6B26" w:rsidRDefault="00593635" w:rsidP="00FD6B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635">
        <w:rPr>
          <w:rFonts w:ascii="Times New Roman" w:hAnsi="Times New Roman" w:cs="Times New Roman"/>
          <w:sz w:val="24"/>
          <w:szCs w:val="24"/>
        </w:rPr>
        <w:t>при осуществлении медицинской деятельности используются медицинские изделия не прошедшее техническое обслуживания, не соблюдается периодичность поверки, в нарушение требований части 3 статьи 38 Федерального закона от 21.11.2011 № 323-ФЗ «Об основах охраны здоровья граждан в Российской Федерации» и части 1 статьи 13 Федерального закона от 26.06.2008 № 102-ФЗ «Об обеспечении единства измерений».</w:t>
      </w:r>
    </w:p>
    <w:p w14:paraId="6A455423" w14:textId="77777777" w:rsidR="00FD6B26" w:rsidRDefault="009433F4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3F4">
        <w:rPr>
          <w:rFonts w:ascii="Times New Roman" w:hAnsi="Times New Roman" w:cs="Times New Roman"/>
          <w:sz w:val="24"/>
          <w:szCs w:val="24"/>
        </w:rPr>
        <w:t>По результатам проведенной проверки в отношении юридического лица составлен протокол об административном правонарушении, предусмотренном ст. 6.28 КоАП РФ, директору АСУСО ОО «</w:t>
      </w:r>
      <w:r>
        <w:rPr>
          <w:rFonts w:ascii="Times New Roman" w:hAnsi="Times New Roman" w:cs="Times New Roman"/>
          <w:sz w:val="24"/>
          <w:szCs w:val="24"/>
        </w:rPr>
        <w:t>Пушкинский</w:t>
      </w:r>
      <w:r w:rsidRPr="009433F4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выдано предписание, с требованием принять меры по устранению и недопущению выявленных нарушений.</w:t>
      </w:r>
    </w:p>
    <w:p w14:paraId="00B9B253" w14:textId="77777777" w:rsidR="00FD6B26" w:rsidRDefault="00FD6B26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FACFA6" w14:textId="77777777" w:rsidR="009433F4" w:rsidRDefault="000B2DAA" w:rsidP="009433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AA">
        <w:rPr>
          <w:rFonts w:ascii="Times New Roman" w:hAnsi="Times New Roman" w:cs="Times New Roman"/>
          <w:b/>
          <w:sz w:val="24"/>
          <w:szCs w:val="24"/>
        </w:rPr>
        <w:t>АСУСО 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Омский </w:t>
      </w:r>
      <w:r w:rsidRPr="000B2DAA">
        <w:rPr>
          <w:rFonts w:ascii="Times New Roman" w:hAnsi="Times New Roman" w:cs="Times New Roman"/>
          <w:b/>
          <w:sz w:val="24"/>
          <w:szCs w:val="24"/>
        </w:rPr>
        <w:t>психоневрологический интернат»</w:t>
      </w:r>
    </w:p>
    <w:p w14:paraId="26FD07AC" w14:textId="77777777" w:rsidR="000B2DAA" w:rsidRPr="000B2DAA" w:rsidRDefault="000B2DAA" w:rsidP="009433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C13F2" w14:textId="77777777" w:rsidR="009433F4" w:rsidRPr="009433F4" w:rsidRDefault="000B2DAA" w:rsidP="009433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2DAA"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</w:t>
      </w:r>
      <w:r w:rsidR="009433F4" w:rsidRPr="009433F4">
        <w:rPr>
          <w:rFonts w:ascii="Times New Roman" w:hAnsi="Times New Roman" w:cs="Times New Roman"/>
          <w:sz w:val="24"/>
          <w:szCs w:val="24"/>
        </w:rPr>
        <w:t xml:space="preserve"> лицензионных требований в части не переоформления лицензии на медицинскую деятельность в связи с изменениями, внесёнными в перечни работ, услуг, оказываемые в составе конкретных видов деятельности.</w:t>
      </w:r>
    </w:p>
    <w:p w14:paraId="5436092C" w14:textId="77777777" w:rsidR="000B2DAA" w:rsidRDefault="00C551CE" w:rsidP="009433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DAA" w:rsidRPr="000B2DAA">
        <w:rPr>
          <w:rFonts w:ascii="Times New Roman" w:hAnsi="Times New Roman" w:cs="Times New Roman"/>
          <w:sz w:val="24"/>
          <w:szCs w:val="24"/>
        </w:rPr>
        <w:t>По результатам проведенной проверки директору АСУСО ОО «</w:t>
      </w:r>
      <w:r w:rsidR="000B2DAA">
        <w:rPr>
          <w:rFonts w:ascii="Times New Roman" w:hAnsi="Times New Roman" w:cs="Times New Roman"/>
          <w:sz w:val="24"/>
          <w:szCs w:val="24"/>
        </w:rPr>
        <w:t xml:space="preserve">Омский </w:t>
      </w:r>
      <w:r w:rsidR="000B2DAA" w:rsidRPr="000B2DAA">
        <w:rPr>
          <w:rFonts w:ascii="Times New Roman" w:hAnsi="Times New Roman" w:cs="Times New Roman"/>
          <w:sz w:val="24"/>
          <w:szCs w:val="24"/>
        </w:rPr>
        <w:t>психоневрологический интернат» выдано предписание, с требованием принять меры по устранению и недопущению выявленных нарушений.</w:t>
      </w:r>
      <w:r w:rsidR="009433F4" w:rsidRPr="009433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80ACA28" w14:textId="77777777" w:rsidR="000B2DAA" w:rsidRDefault="000B2DAA" w:rsidP="009433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0FA2CF6" w14:textId="77777777" w:rsidR="009433F4" w:rsidRDefault="00C551CE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AA" w:rsidRPr="000B2DAA">
        <w:rPr>
          <w:rFonts w:ascii="Times New Roman" w:hAnsi="Times New Roman" w:cs="Times New Roman"/>
          <w:b/>
          <w:sz w:val="24"/>
          <w:szCs w:val="24"/>
        </w:rPr>
        <w:t>АСУСО ОО «</w:t>
      </w:r>
      <w:r w:rsidRPr="00C551CE">
        <w:rPr>
          <w:rFonts w:ascii="Times New Roman" w:hAnsi="Times New Roman" w:cs="Times New Roman"/>
          <w:b/>
          <w:sz w:val="24"/>
          <w:szCs w:val="24"/>
        </w:rPr>
        <w:t>Кировский детский дом-интернат для умственно отсталых детей</w:t>
      </w:r>
      <w:r w:rsidR="000B2DAA" w:rsidRPr="000B2DAA">
        <w:rPr>
          <w:rFonts w:ascii="Times New Roman" w:hAnsi="Times New Roman" w:cs="Times New Roman"/>
          <w:b/>
          <w:sz w:val="24"/>
          <w:szCs w:val="24"/>
        </w:rPr>
        <w:t>»</w:t>
      </w:r>
    </w:p>
    <w:p w14:paraId="689B9755" w14:textId="77777777" w:rsidR="00C551CE" w:rsidRDefault="00C551CE" w:rsidP="000E2D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39834" w14:textId="35E5B94B" w:rsidR="000B2DAA" w:rsidRDefault="00231556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2DAA">
        <w:rPr>
          <w:rFonts w:ascii="Times New Roman" w:hAnsi="Times New Roman" w:cs="Times New Roman"/>
          <w:sz w:val="24"/>
          <w:szCs w:val="24"/>
        </w:rPr>
        <w:t>В ходе проведенной проверки выявлен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31556">
        <w:rPr>
          <w:rFonts w:ascii="Times New Roman" w:hAnsi="Times New Roman" w:cs="Times New Roman"/>
          <w:sz w:val="24"/>
          <w:szCs w:val="24"/>
        </w:rPr>
        <w:t>нарушение пункта 46 части 1 статьи 12 и пункта 2 части 3  статьи 8  Федерального закона Российской Федерации от 4 мая 2011 г. № 99-ФЗ «О лицензировании отдельных видов деятельности», п.п. «в» п. 4 Положения о лицензировании медицинской деятельности (за исключением указанной деятельно-сти,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утвержденного постановлением Правительства Российской Федерации от 16 апреля 2012 года № 291, у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1556">
        <w:rPr>
          <w:rFonts w:ascii="Times New Roman" w:hAnsi="Times New Roman" w:cs="Times New Roman"/>
          <w:sz w:val="24"/>
          <w:szCs w:val="24"/>
        </w:rPr>
        <w:t xml:space="preserve"> руководителя БСУСО «Кировский детский дом-интернат», ответственного за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556">
        <w:rPr>
          <w:rFonts w:ascii="Times New Roman" w:hAnsi="Times New Roman" w:cs="Times New Roman"/>
          <w:sz w:val="24"/>
          <w:szCs w:val="24"/>
        </w:rPr>
        <w:t xml:space="preserve"> отсутствует  дополнительное профессиональное образование и сертифика</w:t>
      </w:r>
      <w:r>
        <w:rPr>
          <w:rFonts w:ascii="Times New Roman" w:hAnsi="Times New Roman" w:cs="Times New Roman"/>
          <w:sz w:val="24"/>
          <w:szCs w:val="24"/>
        </w:rPr>
        <w:t>т специалиста по специальности «</w:t>
      </w:r>
      <w:r w:rsidRPr="00231556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556">
        <w:rPr>
          <w:rFonts w:ascii="Times New Roman" w:hAnsi="Times New Roman" w:cs="Times New Roman"/>
          <w:sz w:val="24"/>
          <w:szCs w:val="24"/>
        </w:rPr>
        <w:t>.</w:t>
      </w:r>
    </w:p>
    <w:p w14:paraId="1B888FF4" w14:textId="5563D657" w:rsidR="000B2DAA" w:rsidRDefault="00231556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составлен протокол об административном правонарушении, предусмотренном </w:t>
      </w:r>
      <w:r w:rsidRPr="00231556">
        <w:rPr>
          <w:rFonts w:ascii="Times New Roman" w:hAnsi="Times New Roman" w:cs="Times New Roman"/>
          <w:sz w:val="24"/>
          <w:szCs w:val="24"/>
        </w:rPr>
        <w:t>частью 3 статьи 19.20. КоАП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1556">
        <w:rPr>
          <w:rFonts w:ascii="Times New Roman" w:hAnsi="Times New Roman" w:cs="Times New Roman"/>
          <w:sz w:val="24"/>
          <w:szCs w:val="24"/>
        </w:rPr>
        <w:t xml:space="preserve">директору АСУСО ОО </w:t>
      </w:r>
      <w:r w:rsidRPr="00231556">
        <w:rPr>
          <w:rFonts w:ascii="Times New Roman" w:hAnsi="Times New Roman" w:cs="Times New Roman"/>
          <w:sz w:val="24"/>
          <w:szCs w:val="24"/>
        </w:rPr>
        <w:lastRenderedPageBreak/>
        <w:t>«Кировский детский дом-интернат для умственно отсталых 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56">
        <w:rPr>
          <w:rFonts w:ascii="Times New Roman" w:hAnsi="Times New Roman" w:cs="Times New Roman"/>
          <w:sz w:val="24"/>
          <w:szCs w:val="24"/>
        </w:rPr>
        <w:t>выдано предписание, с требованием принять меры по устранению и недопущению выявленных нарушений.</w:t>
      </w:r>
    </w:p>
    <w:p w14:paraId="61073ED5" w14:textId="77777777" w:rsidR="000B2DAA" w:rsidRDefault="000B2DAA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025E3F" w14:textId="6C4F0645" w:rsidR="000E2D5B" w:rsidRPr="006506FF" w:rsidRDefault="006506F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В ходе проведения внеплановой документарной проверки в отношении </w:t>
      </w:r>
      <w:r w:rsidRPr="006506FF">
        <w:rPr>
          <w:rFonts w:ascii="Times New Roman" w:hAnsi="Times New Roman" w:cs="Times New Roman"/>
          <w:b/>
          <w:sz w:val="24"/>
          <w:szCs w:val="24"/>
        </w:rPr>
        <w:t xml:space="preserve">БУЗОО </w:t>
      </w:r>
      <w:r w:rsidR="000E2D5B" w:rsidRPr="006506FF">
        <w:rPr>
          <w:rFonts w:ascii="Times New Roman" w:hAnsi="Times New Roman" w:cs="Times New Roman"/>
          <w:b/>
          <w:sz w:val="24"/>
          <w:szCs w:val="24"/>
        </w:rPr>
        <w:t>«Омская  центральная районная больница»</w:t>
      </w:r>
      <w:r w:rsidRPr="006506FF">
        <w:rPr>
          <w:rFonts w:ascii="Times New Roman" w:hAnsi="Times New Roman" w:cs="Times New Roman"/>
          <w:b/>
          <w:sz w:val="24"/>
          <w:szCs w:val="24"/>
        </w:rPr>
        <w:t>,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</w:t>
      </w:r>
      <w:r w:rsidR="000E2D5B" w:rsidRPr="006506FF">
        <w:rPr>
          <w:rFonts w:ascii="Times New Roman" w:hAnsi="Times New Roman" w:cs="Times New Roman"/>
          <w:sz w:val="24"/>
          <w:szCs w:val="24"/>
        </w:rPr>
        <w:t xml:space="preserve">нарушения в части порядка назначения и  выписывания льготных рецептов на лекарственные препараты.   </w:t>
      </w:r>
    </w:p>
    <w:p w14:paraId="6BE6942A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6FF">
        <w:rPr>
          <w:rFonts w:ascii="Times New Roman" w:hAnsi="Times New Roman" w:cs="Times New Roman"/>
          <w:sz w:val="24"/>
          <w:szCs w:val="24"/>
        </w:rPr>
        <w:t xml:space="preserve">              По результатам проверки ТО Росздравнадзора по Омской области выдано предписание главному врачу БУЗОО «Омская ЦРБ» с требованием принять меры по устранению и недопущению выявленных нарушений.</w:t>
      </w:r>
      <w:r w:rsidRPr="000E2D5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CF0413" w14:textId="106AB8C3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5. В ходе проведения внеплановой документарной проверки в отношении </w:t>
      </w:r>
      <w:r w:rsidR="006506FF" w:rsidRPr="006506FF">
        <w:rPr>
          <w:rFonts w:ascii="Times New Roman" w:hAnsi="Times New Roman" w:cs="Times New Roman"/>
          <w:b/>
          <w:sz w:val="24"/>
          <w:szCs w:val="24"/>
        </w:rPr>
        <w:t xml:space="preserve">БУЗОО </w:t>
      </w:r>
      <w:r w:rsidRPr="006506FF">
        <w:rPr>
          <w:rFonts w:ascii="Times New Roman" w:hAnsi="Times New Roman" w:cs="Times New Roman"/>
          <w:b/>
          <w:sz w:val="24"/>
          <w:szCs w:val="24"/>
        </w:rPr>
        <w:t>«Таврическая центральная районная больница»</w:t>
      </w:r>
      <w:r w:rsidR="006506FF">
        <w:rPr>
          <w:rFonts w:ascii="Times New Roman" w:hAnsi="Times New Roman" w:cs="Times New Roman"/>
          <w:sz w:val="24"/>
          <w:szCs w:val="24"/>
        </w:rPr>
        <w:t>,</w:t>
      </w:r>
      <w:r w:rsidRPr="000E2D5B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выявлены нарушения в части порядка назначения и  выписывания льготных рецептов на лекарственные препараты.   </w:t>
      </w:r>
    </w:p>
    <w:p w14:paraId="2BDC0746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2D5B">
        <w:rPr>
          <w:rFonts w:ascii="Times New Roman" w:hAnsi="Times New Roman" w:cs="Times New Roman"/>
          <w:sz w:val="24"/>
          <w:szCs w:val="24"/>
        </w:rPr>
        <w:t xml:space="preserve">              По результатам проверки ТО Росздравнадзора по Омской области выдано предписание главному врачу БУЗОО «Таврическая ЦРБ» с требованием принять меры по устранению и недопущению выявленных нарушений.           </w:t>
      </w:r>
    </w:p>
    <w:p w14:paraId="330FCF03" w14:textId="62E17785" w:rsidR="000E2D5B" w:rsidRPr="006506FF" w:rsidRDefault="006506F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В ходе проведения внеплановой документарной проверки в отношении </w:t>
      </w:r>
      <w:r w:rsidRPr="006506FF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 w:rsidR="000E2D5B" w:rsidRPr="006506FF">
        <w:rPr>
          <w:rFonts w:ascii="Times New Roman" w:hAnsi="Times New Roman" w:cs="Times New Roman"/>
          <w:b/>
          <w:sz w:val="24"/>
          <w:szCs w:val="24"/>
        </w:rPr>
        <w:t>«Аптечная сеть «Омское лекарство»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 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обращения, </w:t>
      </w:r>
      <w:r w:rsidR="000E2D5B" w:rsidRPr="006506FF">
        <w:rPr>
          <w:rFonts w:ascii="Times New Roman" w:hAnsi="Times New Roman" w:cs="Times New Roman"/>
          <w:sz w:val="24"/>
          <w:szCs w:val="24"/>
        </w:rPr>
        <w:t>выявлены нарушения прав граждан в части льготного лекарственного обеспечения.</w:t>
      </w:r>
    </w:p>
    <w:p w14:paraId="008583FB" w14:textId="36EE4BC9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06FF">
        <w:rPr>
          <w:rFonts w:ascii="Times New Roman" w:hAnsi="Times New Roman" w:cs="Times New Roman"/>
          <w:sz w:val="24"/>
          <w:szCs w:val="24"/>
        </w:rPr>
        <w:t xml:space="preserve">             По результатам проверки ТО Росздравнадзора по Омской области выдано  предписание генеральному директору ОАО «Аптечная сеть «Омское лекарство»</w:t>
      </w:r>
      <w:r w:rsidR="006506FF">
        <w:rPr>
          <w:rFonts w:ascii="Times New Roman" w:hAnsi="Times New Roman" w:cs="Times New Roman"/>
          <w:sz w:val="24"/>
          <w:szCs w:val="24"/>
        </w:rPr>
        <w:t>,</w:t>
      </w:r>
      <w:r w:rsidRPr="006506FF">
        <w:rPr>
          <w:rFonts w:ascii="Times New Roman" w:hAnsi="Times New Roman" w:cs="Times New Roman"/>
          <w:sz w:val="24"/>
          <w:szCs w:val="24"/>
        </w:rPr>
        <w:t xml:space="preserve"> </w:t>
      </w:r>
      <w:r w:rsidRPr="000E2D5B">
        <w:rPr>
          <w:rFonts w:ascii="Times New Roman" w:hAnsi="Times New Roman" w:cs="Times New Roman"/>
          <w:sz w:val="24"/>
          <w:szCs w:val="24"/>
        </w:rPr>
        <w:t xml:space="preserve">с требованием принять меры по устранению и недопущению выявленных нарушений. </w:t>
      </w:r>
    </w:p>
    <w:p w14:paraId="12828B4C" w14:textId="77777777" w:rsidR="00063790" w:rsidRDefault="006506FF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7A21CC">
        <w:rPr>
          <w:rFonts w:ascii="Times New Roman" w:hAnsi="Times New Roman" w:cs="Times New Roman"/>
          <w:sz w:val="24"/>
          <w:szCs w:val="24"/>
        </w:rPr>
        <w:t xml:space="preserve"> В ходе проведения внеплановой документарной проверки </w:t>
      </w:r>
      <w:r w:rsidR="007A21CC" w:rsidRPr="00CC6856">
        <w:rPr>
          <w:rFonts w:ascii="Times New Roman" w:hAnsi="Times New Roman" w:cs="Times New Roman"/>
          <w:b/>
          <w:sz w:val="24"/>
          <w:szCs w:val="24"/>
        </w:rPr>
        <w:t>ООО «Эстетическая стоматология</w:t>
      </w:r>
      <w:r w:rsidR="007A21CC" w:rsidRPr="007A21CC">
        <w:rPr>
          <w:rFonts w:ascii="Times New Roman" w:hAnsi="Times New Roman" w:cs="Times New Roman"/>
          <w:sz w:val="24"/>
          <w:szCs w:val="24"/>
        </w:rPr>
        <w:t>»</w:t>
      </w:r>
      <w:r w:rsidR="00063790">
        <w:rPr>
          <w:rFonts w:ascii="Times New Roman" w:hAnsi="Times New Roman" w:cs="Times New Roman"/>
          <w:sz w:val="24"/>
          <w:szCs w:val="24"/>
        </w:rPr>
        <w:t xml:space="preserve">, с целью: </w:t>
      </w:r>
      <w:r w:rsidR="00063790" w:rsidRPr="00063790">
        <w:rPr>
          <w:rFonts w:ascii="Times New Roman" w:hAnsi="Times New Roman" w:cs="Times New Roman"/>
          <w:sz w:val="24"/>
          <w:szCs w:val="24"/>
        </w:rPr>
        <w:t>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Н</w:t>
      </w:r>
      <w:r w:rsidR="00063790">
        <w:rPr>
          <w:rFonts w:ascii="Times New Roman" w:hAnsi="Times New Roman" w:cs="Times New Roman"/>
          <w:sz w:val="24"/>
          <w:szCs w:val="24"/>
        </w:rPr>
        <w:t>.</w:t>
      </w:r>
      <w:r w:rsidR="00063790" w:rsidRPr="00063790">
        <w:rPr>
          <w:rFonts w:ascii="Times New Roman" w:hAnsi="Times New Roman" w:cs="Times New Roman"/>
          <w:sz w:val="24"/>
          <w:szCs w:val="24"/>
        </w:rPr>
        <w:t xml:space="preserve"> в ООО «Эстетическая стоматология</w:t>
      </w:r>
      <w:r w:rsidR="00063790">
        <w:rPr>
          <w:rFonts w:ascii="Times New Roman" w:hAnsi="Times New Roman" w:cs="Times New Roman"/>
          <w:sz w:val="24"/>
          <w:szCs w:val="24"/>
        </w:rPr>
        <w:t>» выявлены нарушения:</w:t>
      </w:r>
    </w:p>
    <w:p w14:paraId="170FD3A8" w14:textId="66643CD4" w:rsidR="006506FF" w:rsidRDefault="00063790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790">
        <w:rPr>
          <w:rFonts w:ascii="Times New Roman" w:hAnsi="Times New Roman" w:cs="Times New Roman"/>
          <w:sz w:val="24"/>
          <w:szCs w:val="24"/>
        </w:rPr>
        <w:t>требований пункта 2.1. приказа Министерства здравоохранения РФ от 10.05. 2017 № 203н «Об утверждении критериев оценки качества медицинской помощи»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3790">
        <w:rPr>
          <w:rFonts w:ascii="Times New Roman" w:hAnsi="Times New Roman" w:cs="Times New Roman"/>
          <w:sz w:val="24"/>
          <w:szCs w:val="24"/>
        </w:rPr>
        <w:t xml:space="preserve"> не соблюден порядок ведения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BD11E4" w14:textId="2E7E8B86" w:rsidR="00063790" w:rsidRDefault="00063790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5378F73" w14:textId="248402BB" w:rsidR="006506FF" w:rsidRDefault="00063790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790">
        <w:rPr>
          <w:rFonts w:ascii="Times New Roman" w:hAnsi="Times New Roman" w:cs="Times New Roman"/>
          <w:sz w:val="24"/>
          <w:szCs w:val="24"/>
        </w:rPr>
        <w:t>нарушение ст.20 Федеральный закон от 21.11.2011 № 323 «Об основах здоровья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63790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не соответствует форме.</w:t>
      </w:r>
    </w:p>
    <w:p w14:paraId="77698DC8" w14:textId="7C0E56C3" w:rsidR="00063790" w:rsidRDefault="00063790" w:rsidP="00063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директору ООО «Эстетическая стоматология» выдано предписание об устранении нарушений.</w:t>
      </w:r>
    </w:p>
    <w:p w14:paraId="78AC2D4F" w14:textId="77777777" w:rsidR="00063790" w:rsidRDefault="00063790" w:rsidP="0006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236AC1" w14:textId="1DD84804" w:rsidR="00063790" w:rsidRDefault="00063790" w:rsidP="0006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63790">
        <w:rPr>
          <w:rFonts w:ascii="Times New Roman" w:hAnsi="Times New Roman" w:cs="Times New Roman"/>
          <w:sz w:val="24"/>
          <w:szCs w:val="24"/>
        </w:rPr>
        <w:t>В ходе проведения внеплановой документарной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0FF">
        <w:rPr>
          <w:rFonts w:ascii="Times New Roman" w:hAnsi="Times New Roman" w:cs="Times New Roman"/>
          <w:b/>
          <w:sz w:val="24"/>
          <w:szCs w:val="24"/>
        </w:rPr>
        <w:t>БУЗОО «Городская клиническая больница  № 1 им. Кабанова А.Н.»</w:t>
      </w:r>
      <w:r w:rsidRPr="00063790">
        <w:rPr>
          <w:rFonts w:ascii="Times New Roman" w:hAnsi="Times New Roman" w:cs="Times New Roman"/>
          <w:sz w:val="24"/>
          <w:szCs w:val="24"/>
        </w:rPr>
        <w:t xml:space="preserve">, с целью: 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790">
        <w:rPr>
          <w:rFonts w:ascii="Times New Roman" w:hAnsi="Times New Roman" w:cs="Times New Roman"/>
          <w:sz w:val="24"/>
          <w:szCs w:val="24"/>
        </w:rPr>
        <w:t>. в БУЗОО «Городская клиническая больница  № 1 им. Кабанова А.Н.»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90">
        <w:rPr>
          <w:rFonts w:ascii="Times New Roman" w:hAnsi="Times New Roman" w:cs="Times New Roman"/>
          <w:sz w:val="24"/>
          <w:szCs w:val="24"/>
        </w:rPr>
        <w:t>выявлены нарушения требований п.2.2 приказа МЗ РФ от 10.05.2017 № 203н «Об утверждении критериев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90">
        <w:rPr>
          <w:rFonts w:ascii="Times New Roman" w:hAnsi="Times New Roman" w:cs="Times New Roman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1BCA6FF" w14:textId="06AB7405" w:rsidR="00063790" w:rsidRDefault="00063790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790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2557D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 w:rsidR="002557DB" w:rsidRPr="00063790">
        <w:rPr>
          <w:rFonts w:ascii="Times New Roman" w:hAnsi="Times New Roman" w:cs="Times New Roman"/>
          <w:sz w:val="24"/>
          <w:szCs w:val="24"/>
        </w:rPr>
        <w:t>БУЗОО «Городская клиническая больница № 1 им. Кабанова А.Н.»</w:t>
      </w:r>
      <w:r w:rsidR="002557DB">
        <w:rPr>
          <w:rFonts w:ascii="Times New Roman" w:hAnsi="Times New Roman" w:cs="Times New Roman"/>
          <w:sz w:val="24"/>
          <w:szCs w:val="24"/>
        </w:rPr>
        <w:t xml:space="preserve"> </w:t>
      </w:r>
      <w:r w:rsidRPr="00063790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нарушений.</w:t>
      </w:r>
    </w:p>
    <w:p w14:paraId="7A8EA1C7" w14:textId="77777777" w:rsidR="002557DB" w:rsidRDefault="002557D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24D827" w14:textId="55AB0D56" w:rsidR="000E2D5B" w:rsidRPr="000E2D5B" w:rsidRDefault="002557D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2D5B" w:rsidRPr="000E2D5B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по контролю без </w:t>
      </w:r>
      <w:r w:rsidR="000E2D5B" w:rsidRPr="002557DB">
        <w:rPr>
          <w:rFonts w:ascii="Times New Roman" w:hAnsi="Times New Roman" w:cs="Times New Roman"/>
          <w:sz w:val="24"/>
          <w:szCs w:val="24"/>
        </w:rPr>
        <w:t xml:space="preserve">взаимодействия с юридическим лицом, </w:t>
      </w:r>
      <w:r w:rsidR="00BB20FF" w:rsidRPr="00BB20FF">
        <w:rPr>
          <w:rFonts w:ascii="Times New Roman" w:hAnsi="Times New Roman" w:cs="Times New Roman"/>
          <w:b/>
          <w:sz w:val="24"/>
          <w:szCs w:val="24"/>
        </w:rPr>
        <w:t xml:space="preserve">БУЗОО </w:t>
      </w:r>
      <w:r w:rsidR="000E2D5B" w:rsidRPr="00BB20FF">
        <w:rPr>
          <w:rFonts w:ascii="Times New Roman" w:hAnsi="Times New Roman" w:cs="Times New Roman"/>
          <w:b/>
          <w:sz w:val="24"/>
          <w:szCs w:val="24"/>
        </w:rPr>
        <w:t>«Любинская центральная районная больница»</w:t>
      </w:r>
      <w:r w:rsidR="000E2D5B" w:rsidRPr="002557DB">
        <w:rPr>
          <w:rFonts w:ascii="Times New Roman" w:hAnsi="Times New Roman" w:cs="Times New Roman"/>
          <w:sz w:val="24"/>
          <w:szCs w:val="24"/>
        </w:rPr>
        <w:t xml:space="preserve"> выдано предостережение о недопустимости нарушений обязательных требований.</w:t>
      </w:r>
    </w:p>
    <w:p w14:paraId="29850AD7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FDA1B2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312C13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74C79F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1AD5D7" w14:textId="77777777" w:rsidR="000E2D5B" w:rsidRPr="000E2D5B" w:rsidRDefault="000E2D5B" w:rsidP="000E2D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8A39A0" w14:textId="77777777" w:rsidR="000E2D5B" w:rsidRDefault="000E2D5B" w:rsidP="00E05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E2D5B" w:rsidSect="00873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skovskiy" w:date="2019-06-03T11:40:00Z" w:initials="M">
    <w:p w14:paraId="4E99C5A9" w14:textId="77777777" w:rsidR="00364138" w:rsidRDefault="00364138">
      <w:pPr>
        <w:pStyle w:val="a6"/>
      </w:pPr>
      <w:r>
        <w:rPr>
          <w:rStyle w:val="a5"/>
        </w:rPr>
        <w:annotationRef/>
      </w:r>
    </w:p>
  </w:comment>
  <w:comment w:id="2" w:author="Moskovskiy" w:date="2019-06-03T12:26:00Z" w:initials="M">
    <w:p w14:paraId="7C40BC35" w14:textId="77777777" w:rsidR="00C551CE" w:rsidRDefault="00C551CE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9C5A9" w15:done="0"/>
  <w15:commentEx w15:paraId="7C40BC35" w15:paraIdParent="4E99C5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AB3"/>
    <w:multiLevelType w:val="hybridMultilevel"/>
    <w:tmpl w:val="96F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E6E"/>
    <w:multiLevelType w:val="hybridMultilevel"/>
    <w:tmpl w:val="C53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2FC2"/>
    <w:multiLevelType w:val="hybridMultilevel"/>
    <w:tmpl w:val="4888E6E4"/>
    <w:lvl w:ilvl="0" w:tplc="BD54B2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EEA3285"/>
    <w:multiLevelType w:val="hybridMultilevel"/>
    <w:tmpl w:val="5F4667A0"/>
    <w:lvl w:ilvl="0" w:tplc="A0C07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kovskiy">
    <w15:presenceInfo w15:providerId="None" w15:userId="Moskovski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0002B1"/>
    <w:rsid w:val="00016B21"/>
    <w:rsid w:val="000205BE"/>
    <w:rsid w:val="000307C5"/>
    <w:rsid w:val="000361A0"/>
    <w:rsid w:val="0003721D"/>
    <w:rsid w:val="00046BD8"/>
    <w:rsid w:val="0006325F"/>
    <w:rsid w:val="00063790"/>
    <w:rsid w:val="000648B1"/>
    <w:rsid w:val="00070475"/>
    <w:rsid w:val="00073D3F"/>
    <w:rsid w:val="000779E0"/>
    <w:rsid w:val="00081FFB"/>
    <w:rsid w:val="00094DB8"/>
    <w:rsid w:val="000A6674"/>
    <w:rsid w:val="000B2DAA"/>
    <w:rsid w:val="000B4487"/>
    <w:rsid w:val="000D0926"/>
    <w:rsid w:val="000D1716"/>
    <w:rsid w:val="000D33E3"/>
    <w:rsid w:val="000E2D5B"/>
    <w:rsid w:val="000F36D2"/>
    <w:rsid w:val="000F6488"/>
    <w:rsid w:val="000F7C0A"/>
    <w:rsid w:val="00101085"/>
    <w:rsid w:val="001050AA"/>
    <w:rsid w:val="001066FB"/>
    <w:rsid w:val="0011213C"/>
    <w:rsid w:val="00114384"/>
    <w:rsid w:val="00114B82"/>
    <w:rsid w:val="0011628D"/>
    <w:rsid w:val="00116385"/>
    <w:rsid w:val="00117EA4"/>
    <w:rsid w:val="00134846"/>
    <w:rsid w:val="00136723"/>
    <w:rsid w:val="00152EC7"/>
    <w:rsid w:val="00163C52"/>
    <w:rsid w:val="00165614"/>
    <w:rsid w:val="001675A8"/>
    <w:rsid w:val="00172829"/>
    <w:rsid w:val="001756EC"/>
    <w:rsid w:val="00182C51"/>
    <w:rsid w:val="0019431A"/>
    <w:rsid w:val="001A1AEA"/>
    <w:rsid w:val="001B19F1"/>
    <w:rsid w:val="001C00FF"/>
    <w:rsid w:val="001C06D4"/>
    <w:rsid w:val="001C611A"/>
    <w:rsid w:val="001C638C"/>
    <w:rsid w:val="001D103C"/>
    <w:rsid w:val="001D41D1"/>
    <w:rsid w:val="001F5903"/>
    <w:rsid w:val="00200084"/>
    <w:rsid w:val="00200DE0"/>
    <w:rsid w:val="002026D1"/>
    <w:rsid w:val="0022044A"/>
    <w:rsid w:val="00231556"/>
    <w:rsid w:val="00232D83"/>
    <w:rsid w:val="00244B94"/>
    <w:rsid w:val="002557DB"/>
    <w:rsid w:val="00255902"/>
    <w:rsid w:val="002626FF"/>
    <w:rsid w:val="00265E4E"/>
    <w:rsid w:val="00271B4C"/>
    <w:rsid w:val="00284B19"/>
    <w:rsid w:val="00293CA6"/>
    <w:rsid w:val="002A47BA"/>
    <w:rsid w:val="002A6901"/>
    <w:rsid w:val="002B0D8E"/>
    <w:rsid w:val="002C4959"/>
    <w:rsid w:val="002C67F2"/>
    <w:rsid w:val="002D63EE"/>
    <w:rsid w:val="002F0702"/>
    <w:rsid w:val="002F455C"/>
    <w:rsid w:val="00310EB1"/>
    <w:rsid w:val="00316E08"/>
    <w:rsid w:val="00317A2A"/>
    <w:rsid w:val="00321D83"/>
    <w:rsid w:val="00323A5D"/>
    <w:rsid w:val="00332B88"/>
    <w:rsid w:val="0035460F"/>
    <w:rsid w:val="00360D4A"/>
    <w:rsid w:val="003621B5"/>
    <w:rsid w:val="003623F8"/>
    <w:rsid w:val="00364138"/>
    <w:rsid w:val="00365D15"/>
    <w:rsid w:val="00375982"/>
    <w:rsid w:val="0037627B"/>
    <w:rsid w:val="0038243F"/>
    <w:rsid w:val="003A160B"/>
    <w:rsid w:val="003A35A0"/>
    <w:rsid w:val="003A43A0"/>
    <w:rsid w:val="003A71E0"/>
    <w:rsid w:val="003B5F43"/>
    <w:rsid w:val="003B67EA"/>
    <w:rsid w:val="003D0825"/>
    <w:rsid w:val="003D24B7"/>
    <w:rsid w:val="003E1815"/>
    <w:rsid w:val="003F1B67"/>
    <w:rsid w:val="003F2341"/>
    <w:rsid w:val="003F7216"/>
    <w:rsid w:val="003F7A5A"/>
    <w:rsid w:val="00401387"/>
    <w:rsid w:val="00401FCC"/>
    <w:rsid w:val="0040357F"/>
    <w:rsid w:val="00403B18"/>
    <w:rsid w:val="004046F8"/>
    <w:rsid w:val="00405312"/>
    <w:rsid w:val="00407F5B"/>
    <w:rsid w:val="00415F57"/>
    <w:rsid w:val="0042493D"/>
    <w:rsid w:val="00427C16"/>
    <w:rsid w:val="004316C3"/>
    <w:rsid w:val="004340C9"/>
    <w:rsid w:val="004405E3"/>
    <w:rsid w:val="00457D91"/>
    <w:rsid w:val="004634BD"/>
    <w:rsid w:val="004641A0"/>
    <w:rsid w:val="00475A0B"/>
    <w:rsid w:val="00481717"/>
    <w:rsid w:val="004946B6"/>
    <w:rsid w:val="00496393"/>
    <w:rsid w:val="004967C1"/>
    <w:rsid w:val="004A24C8"/>
    <w:rsid w:val="004A6FAA"/>
    <w:rsid w:val="004B0BD9"/>
    <w:rsid w:val="004E316E"/>
    <w:rsid w:val="004F0C83"/>
    <w:rsid w:val="004F3E51"/>
    <w:rsid w:val="00514C1C"/>
    <w:rsid w:val="00524D36"/>
    <w:rsid w:val="0052597E"/>
    <w:rsid w:val="00534391"/>
    <w:rsid w:val="0053750E"/>
    <w:rsid w:val="00543C32"/>
    <w:rsid w:val="005603C1"/>
    <w:rsid w:val="00561693"/>
    <w:rsid w:val="00564ACD"/>
    <w:rsid w:val="00564E57"/>
    <w:rsid w:val="00566235"/>
    <w:rsid w:val="005808AA"/>
    <w:rsid w:val="005811B5"/>
    <w:rsid w:val="00592605"/>
    <w:rsid w:val="005933F2"/>
    <w:rsid w:val="00593635"/>
    <w:rsid w:val="00594998"/>
    <w:rsid w:val="005A43A9"/>
    <w:rsid w:val="005B0749"/>
    <w:rsid w:val="005B0A5F"/>
    <w:rsid w:val="005B5A3B"/>
    <w:rsid w:val="005B755C"/>
    <w:rsid w:val="005C02F1"/>
    <w:rsid w:val="005C11F6"/>
    <w:rsid w:val="005E071A"/>
    <w:rsid w:val="005E2E68"/>
    <w:rsid w:val="005F5875"/>
    <w:rsid w:val="005F7740"/>
    <w:rsid w:val="00602372"/>
    <w:rsid w:val="0060341B"/>
    <w:rsid w:val="00604811"/>
    <w:rsid w:val="00621442"/>
    <w:rsid w:val="006236F1"/>
    <w:rsid w:val="00625193"/>
    <w:rsid w:val="00627443"/>
    <w:rsid w:val="00642CBC"/>
    <w:rsid w:val="006506FF"/>
    <w:rsid w:val="00655252"/>
    <w:rsid w:val="00655511"/>
    <w:rsid w:val="00660946"/>
    <w:rsid w:val="00674028"/>
    <w:rsid w:val="0067694B"/>
    <w:rsid w:val="00686CF4"/>
    <w:rsid w:val="00687A2A"/>
    <w:rsid w:val="006A10FD"/>
    <w:rsid w:val="006A684B"/>
    <w:rsid w:val="006C0F79"/>
    <w:rsid w:val="006C54A7"/>
    <w:rsid w:val="006C64D8"/>
    <w:rsid w:val="006C7238"/>
    <w:rsid w:val="006E29B1"/>
    <w:rsid w:val="006E6250"/>
    <w:rsid w:val="006F05B8"/>
    <w:rsid w:val="006F0672"/>
    <w:rsid w:val="006F06DC"/>
    <w:rsid w:val="006F34E6"/>
    <w:rsid w:val="006F4D66"/>
    <w:rsid w:val="00703DDB"/>
    <w:rsid w:val="007063C3"/>
    <w:rsid w:val="0071044D"/>
    <w:rsid w:val="0072149D"/>
    <w:rsid w:val="007231CA"/>
    <w:rsid w:val="0072484C"/>
    <w:rsid w:val="007310E9"/>
    <w:rsid w:val="00733A66"/>
    <w:rsid w:val="00741589"/>
    <w:rsid w:val="00743530"/>
    <w:rsid w:val="0076336D"/>
    <w:rsid w:val="0077111F"/>
    <w:rsid w:val="00773C93"/>
    <w:rsid w:val="007770B4"/>
    <w:rsid w:val="0078147F"/>
    <w:rsid w:val="00791634"/>
    <w:rsid w:val="007951EE"/>
    <w:rsid w:val="0079579A"/>
    <w:rsid w:val="007A21CC"/>
    <w:rsid w:val="007A2C15"/>
    <w:rsid w:val="007A48F6"/>
    <w:rsid w:val="007A598F"/>
    <w:rsid w:val="007C283B"/>
    <w:rsid w:val="007C5D03"/>
    <w:rsid w:val="007F0F7A"/>
    <w:rsid w:val="007F3C7D"/>
    <w:rsid w:val="007F6D0C"/>
    <w:rsid w:val="007F767B"/>
    <w:rsid w:val="008001AE"/>
    <w:rsid w:val="00803A13"/>
    <w:rsid w:val="008040D4"/>
    <w:rsid w:val="00813986"/>
    <w:rsid w:val="00816B64"/>
    <w:rsid w:val="008233BB"/>
    <w:rsid w:val="00826FFA"/>
    <w:rsid w:val="00834AF1"/>
    <w:rsid w:val="00834CBB"/>
    <w:rsid w:val="008372C7"/>
    <w:rsid w:val="0084205E"/>
    <w:rsid w:val="00863DFD"/>
    <w:rsid w:val="00867A06"/>
    <w:rsid w:val="008731EB"/>
    <w:rsid w:val="0087702C"/>
    <w:rsid w:val="00886142"/>
    <w:rsid w:val="008975F3"/>
    <w:rsid w:val="00897A89"/>
    <w:rsid w:val="008A0557"/>
    <w:rsid w:val="008A2015"/>
    <w:rsid w:val="008A28E9"/>
    <w:rsid w:val="008A3369"/>
    <w:rsid w:val="008D5421"/>
    <w:rsid w:val="008E010E"/>
    <w:rsid w:val="008E2DE1"/>
    <w:rsid w:val="008F2299"/>
    <w:rsid w:val="008F4C5E"/>
    <w:rsid w:val="00902FC5"/>
    <w:rsid w:val="009034DF"/>
    <w:rsid w:val="009053C6"/>
    <w:rsid w:val="0090590B"/>
    <w:rsid w:val="009174E4"/>
    <w:rsid w:val="00927E1F"/>
    <w:rsid w:val="00935714"/>
    <w:rsid w:val="00936551"/>
    <w:rsid w:val="0093787C"/>
    <w:rsid w:val="009433F4"/>
    <w:rsid w:val="00951DF8"/>
    <w:rsid w:val="00952738"/>
    <w:rsid w:val="00955763"/>
    <w:rsid w:val="0096748A"/>
    <w:rsid w:val="009753BD"/>
    <w:rsid w:val="00980EF4"/>
    <w:rsid w:val="00997DF6"/>
    <w:rsid w:val="009B161A"/>
    <w:rsid w:val="009B605A"/>
    <w:rsid w:val="009C045D"/>
    <w:rsid w:val="009C5723"/>
    <w:rsid w:val="009D7A4C"/>
    <w:rsid w:val="009E2741"/>
    <w:rsid w:val="009F118A"/>
    <w:rsid w:val="009F21A1"/>
    <w:rsid w:val="009F3A75"/>
    <w:rsid w:val="00A0262B"/>
    <w:rsid w:val="00A069F6"/>
    <w:rsid w:val="00A07BEA"/>
    <w:rsid w:val="00A1567D"/>
    <w:rsid w:val="00A242E8"/>
    <w:rsid w:val="00A30CE2"/>
    <w:rsid w:val="00A31110"/>
    <w:rsid w:val="00A329C1"/>
    <w:rsid w:val="00A36723"/>
    <w:rsid w:val="00A56FB2"/>
    <w:rsid w:val="00A61997"/>
    <w:rsid w:val="00A66416"/>
    <w:rsid w:val="00A67E1B"/>
    <w:rsid w:val="00A76EF8"/>
    <w:rsid w:val="00A8262D"/>
    <w:rsid w:val="00A82F33"/>
    <w:rsid w:val="00A8515B"/>
    <w:rsid w:val="00A8515F"/>
    <w:rsid w:val="00A91E0C"/>
    <w:rsid w:val="00A93ED4"/>
    <w:rsid w:val="00A96C33"/>
    <w:rsid w:val="00A96F51"/>
    <w:rsid w:val="00AA6285"/>
    <w:rsid w:val="00AB1EBF"/>
    <w:rsid w:val="00AB3A04"/>
    <w:rsid w:val="00AC5872"/>
    <w:rsid w:val="00AE54EB"/>
    <w:rsid w:val="00AF089F"/>
    <w:rsid w:val="00AF20B1"/>
    <w:rsid w:val="00AF668E"/>
    <w:rsid w:val="00B325C4"/>
    <w:rsid w:val="00B32E6B"/>
    <w:rsid w:val="00B33DBF"/>
    <w:rsid w:val="00B378BE"/>
    <w:rsid w:val="00B418E8"/>
    <w:rsid w:val="00B535A3"/>
    <w:rsid w:val="00B54AC0"/>
    <w:rsid w:val="00B62761"/>
    <w:rsid w:val="00B64E48"/>
    <w:rsid w:val="00B72421"/>
    <w:rsid w:val="00B72E9B"/>
    <w:rsid w:val="00B736FB"/>
    <w:rsid w:val="00B75E31"/>
    <w:rsid w:val="00BA593A"/>
    <w:rsid w:val="00BA6FCC"/>
    <w:rsid w:val="00BB0D9A"/>
    <w:rsid w:val="00BB20FF"/>
    <w:rsid w:val="00BB2467"/>
    <w:rsid w:val="00BD36E3"/>
    <w:rsid w:val="00BD5D86"/>
    <w:rsid w:val="00BF3373"/>
    <w:rsid w:val="00BF7BA4"/>
    <w:rsid w:val="00C139E2"/>
    <w:rsid w:val="00C178A8"/>
    <w:rsid w:val="00C25832"/>
    <w:rsid w:val="00C30EF3"/>
    <w:rsid w:val="00C336E3"/>
    <w:rsid w:val="00C41601"/>
    <w:rsid w:val="00C4546F"/>
    <w:rsid w:val="00C51A18"/>
    <w:rsid w:val="00C551CE"/>
    <w:rsid w:val="00C574C6"/>
    <w:rsid w:val="00C6427D"/>
    <w:rsid w:val="00C7158A"/>
    <w:rsid w:val="00C769B9"/>
    <w:rsid w:val="00C802E9"/>
    <w:rsid w:val="00C80F08"/>
    <w:rsid w:val="00C828B1"/>
    <w:rsid w:val="00C8374F"/>
    <w:rsid w:val="00C877E2"/>
    <w:rsid w:val="00C97066"/>
    <w:rsid w:val="00CA47F0"/>
    <w:rsid w:val="00CC6856"/>
    <w:rsid w:val="00CC700B"/>
    <w:rsid w:val="00CD79C7"/>
    <w:rsid w:val="00CE4BB7"/>
    <w:rsid w:val="00CF4936"/>
    <w:rsid w:val="00D011AA"/>
    <w:rsid w:val="00D025BC"/>
    <w:rsid w:val="00D05D33"/>
    <w:rsid w:val="00D133A1"/>
    <w:rsid w:val="00D15C82"/>
    <w:rsid w:val="00D20FEE"/>
    <w:rsid w:val="00D260E8"/>
    <w:rsid w:val="00D2736E"/>
    <w:rsid w:val="00D27918"/>
    <w:rsid w:val="00D448AB"/>
    <w:rsid w:val="00D4561C"/>
    <w:rsid w:val="00D47C57"/>
    <w:rsid w:val="00D62A8D"/>
    <w:rsid w:val="00D66D06"/>
    <w:rsid w:val="00D67956"/>
    <w:rsid w:val="00D82E9F"/>
    <w:rsid w:val="00D93695"/>
    <w:rsid w:val="00D939C0"/>
    <w:rsid w:val="00D93DAC"/>
    <w:rsid w:val="00D95108"/>
    <w:rsid w:val="00DB01C0"/>
    <w:rsid w:val="00DB339A"/>
    <w:rsid w:val="00DC0DA4"/>
    <w:rsid w:val="00DC432F"/>
    <w:rsid w:val="00DC46CA"/>
    <w:rsid w:val="00DC5847"/>
    <w:rsid w:val="00DE02FB"/>
    <w:rsid w:val="00E00188"/>
    <w:rsid w:val="00E03669"/>
    <w:rsid w:val="00E04576"/>
    <w:rsid w:val="00E05C83"/>
    <w:rsid w:val="00E10287"/>
    <w:rsid w:val="00E1256D"/>
    <w:rsid w:val="00E14653"/>
    <w:rsid w:val="00E17AE8"/>
    <w:rsid w:val="00E207B5"/>
    <w:rsid w:val="00E21633"/>
    <w:rsid w:val="00E25B43"/>
    <w:rsid w:val="00E26403"/>
    <w:rsid w:val="00E31D06"/>
    <w:rsid w:val="00E33DB7"/>
    <w:rsid w:val="00E4767A"/>
    <w:rsid w:val="00E50E26"/>
    <w:rsid w:val="00E5201B"/>
    <w:rsid w:val="00E57486"/>
    <w:rsid w:val="00E65D3C"/>
    <w:rsid w:val="00E663A2"/>
    <w:rsid w:val="00E71D1E"/>
    <w:rsid w:val="00E8388C"/>
    <w:rsid w:val="00EB324C"/>
    <w:rsid w:val="00EB41DB"/>
    <w:rsid w:val="00ED7ECF"/>
    <w:rsid w:val="00EE0100"/>
    <w:rsid w:val="00EE1DE5"/>
    <w:rsid w:val="00EE626D"/>
    <w:rsid w:val="00EF7AF5"/>
    <w:rsid w:val="00F01859"/>
    <w:rsid w:val="00F02C52"/>
    <w:rsid w:val="00F04D5A"/>
    <w:rsid w:val="00F11B41"/>
    <w:rsid w:val="00F15A35"/>
    <w:rsid w:val="00F35948"/>
    <w:rsid w:val="00F505E0"/>
    <w:rsid w:val="00F535D6"/>
    <w:rsid w:val="00F56486"/>
    <w:rsid w:val="00F6229A"/>
    <w:rsid w:val="00F67B42"/>
    <w:rsid w:val="00F71DDC"/>
    <w:rsid w:val="00F7295B"/>
    <w:rsid w:val="00F72B77"/>
    <w:rsid w:val="00F82468"/>
    <w:rsid w:val="00F827CF"/>
    <w:rsid w:val="00F90DD8"/>
    <w:rsid w:val="00F96A51"/>
    <w:rsid w:val="00F97DDB"/>
    <w:rsid w:val="00FA10E2"/>
    <w:rsid w:val="00FA5D38"/>
    <w:rsid w:val="00FB0E1C"/>
    <w:rsid w:val="00FB1F0C"/>
    <w:rsid w:val="00FB4718"/>
    <w:rsid w:val="00FB725F"/>
    <w:rsid w:val="00FC4132"/>
    <w:rsid w:val="00FD0237"/>
    <w:rsid w:val="00FD3B2A"/>
    <w:rsid w:val="00FD4A46"/>
    <w:rsid w:val="00FD4DD2"/>
    <w:rsid w:val="00FD6B26"/>
    <w:rsid w:val="00FE4F88"/>
    <w:rsid w:val="00FE5C7E"/>
    <w:rsid w:val="00FE65BB"/>
    <w:rsid w:val="00FE67D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EF4E"/>
  <w15:docId w15:val="{0CA797A2-72BE-4AF1-9C49-FFA4F10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7"/>
    <w:pPr>
      <w:ind w:left="720"/>
      <w:contextualSpacing/>
    </w:pPr>
  </w:style>
  <w:style w:type="paragraph" w:styleId="a4">
    <w:name w:val="No Spacing"/>
    <w:uiPriority w:val="1"/>
    <w:qFormat/>
    <w:rsid w:val="00073D3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641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41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41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41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41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8F1E-DC18-4184-897F-50BFD5AD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6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Moskovskiy</cp:lastModifiedBy>
  <cp:revision>322</cp:revision>
  <cp:lastPrinted>2017-10-26T05:26:00Z</cp:lastPrinted>
  <dcterms:created xsi:type="dcterms:W3CDTF">2017-11-03T08:32:00Z</dcterms:created>
  <dcterms:modified xsi:type="dcterms:W3CDTF">2019-06-05T02:44:00Z</dcterms:modified>
</cp:coreProperties>
</file>